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10" w:rsidRDefault="00BE2810" w:rsidP="00081165">
      <w:pPr>
        <w:spacing w:after="113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E2810" w:rsidRDefault="00E947A4" w:rsidP="00081165">
      <w:pPr>
        <w:spacing w:line="276" w:lineRule="auto"/>
        <w:ind w:left="200"/>
        <w:jc w:val="both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  <w:spacing w:val="20"/>
          <w:sz w:val="32"/>
          <w:szCs w:val="32"/>
        </w:rPr>
        <w:t>P</w:t>
      </w:r>
      <w:r>
        <w:rPr>
          <w:rFonts w:ascii="Cambria" w:hAnsi="Cambria" w:cs="Cambria"/>
          <w:color w:val="000000"/>
          <w:sz w:val="32"/>
          <w:szCs w:val="32"/>
        </w:rPr>
        <w:t>r</w:t>
      </w:r>
      <w:r>
        <w:rPr>
          <w:rFonts w:ascii="Cambria" w:hAnsi="Cambria" w:cs="Cambria"/>
          <w:color w:val="000000"/>
          <w:spacing w:val="21"/>
          <w:sz w:val="32"/>
          <w:szCs w:val="32"/>
        </w:rPr>
        <w:t>a</w:t>
      </w:r>
      <w:r>
        <w:rPr>
          <w:rFonts w:ascii="Cambria" w:hAnsi="Cambria" w:cs="Cambria"/>
          <w:color w:val="000000"/>
          <w:sz w:val="32"/>
          <w:szCs w:val="32"/>
        </w:rPr>
        <w:t>no</w:t>
      </w:r>
      <w:r>
        <w:rPr>
          <w:rFonts w:ascii="Cambria" w:hAnsi="Cambria" w:cs="Cambria"/>
          <w:color w:val="000000"/>
          <w:spacing w:val="21"/>
          <w:sz w:val="32"/>
          <w:szCs w:val="32"/>
        </w:rPr>
        <w:t>t</w:t>
      </w:r>
      <w:r>
        <w:rPr>
          <w:rFonts w:ascii="Cambria" w:hAnsi="Cambria" w:cs="Cambria"/>
          <w:color w:val="000000"/>
          <w:sz w:val="32"/>
          <w:szCs w:val="32"/>
        </w:rPr>
        <w:t>i</w:t>
      </w:r>
      <w:r w:rsidR="008B5D06">
        <w:rPr>
          <w:rFonts w:ascii="Cambria" w:hAnsi="Cambria" w:cs="Cambria"/>
          <w:color w:val="000000"/>
          <w:sz w:val="32"/>
          <w:szCs w:val="32"/>
        </w:rPr>
        <w:t xml:space="preserve"> </w:t>
      </w:r>
      <w:r>
        <w:rPr>
          <w:rFonts w:ascii="Cambria" w:hAnsi="Cambria" w:cs="Cambria"/>
          <w:color w:val="000000"/>
          <w:sz w:val="32"/>
          <w:szCs w:val="32"/>
        </w:rPr>
        <w:t>O</w:t>
      </w:r>
      <w:r>
        <w:rPr>
          <w:rFonts w:ascii="Cambria" w:hAnsi="Cambria" w:cs="Cambria"/>
          <w:color w:val="000000"/>
          <w:spacing w:val="22"/>
          <w:sz w:val="32"/>
          <w:szCs w:val="32"/>
        </w:rPr>
        <w:t>m</w:t>
      </w:r>
      <w:r>
        <w:rPr>
          <w:rFonts w:ascii="Cambria" w:hAnsi="Cambria" w:cs="Cambria"/>
          <w:color w:val="000000"/>
          <w:sz w:val="32"/>
          <w:szCs w:val="32"/>
        </w:rPr>
        <w:t>p</w:t>
      </w:r>
      <w:r>
        <w:rPr>
          <w:rFonts w:ascii="Cambria" w:hAnsi="Cambria" w:cs="Cambria"/>
          <w:color w:val="000000"/>
          <w:spacing w:val="21"/>
          <w:sz w:val="32"/>
          <w:szCs w:val="32"/>
        </w:rPr>
        <w:t>ra</w:t>
      </w:r>
      <w:r>
        <w:rPr>
          <w:rFonts w:ascii="Cambria" w:hAnsi="Cambria" w:cs="Cambria"/>
          <w:color w:val="000000"/>
          <w:sz w:val="32"/>
          <w:szCs w:val="32"/>
        </w:rPr>
        <w:t>ka</w:t>
      </w:r>
      <w:r>
        <w:rPr>
          <w:rFonts w:ascii="Cambria" w:hAnsi="Cambria" w:cs="Cambria"/>
          <w:color w:val="000000"/>
          <w:spacing w:val="20"/>
          <w:sz w:val="32"/>
          <w:szCs w:val="32"/>
        </w:rPr>
        <w:t>sh</w:t>
      </w:r>
      <w:r w:rsidR="008B5D06">
        <w:rPr>
          <w:rFonts w:ascii="Cambria" w:hAnsi="Cambria" w:cs="Cambria"/>
          <w:color w:val="000000"/>
          <w:spacing w:val="20"/>
          <w:sz w:val="32"/>
          <w:szCs w:val="32"/>
        </w:rPr>
        <w:t xml:space="preserve"> </w:t>
      </w:r>
      <w:r>
        <w:rPr>
          <w:rFonts w:ascii="Cambria" w:hAnsi="Cambria" w:cs="Cambria"/>
          <w:color w:val="000000"/>
          <w:spacing w:val="21"/>
          <w:sz w:val="32"/>
          <w:szCs w:val="32"/>
        </w:rPr>
        <w:t>S</w:t>
      </w:r>
      <w:r>
        <w:rPr>
          <w:rFonts w:ascii="Cambria" w:hAnsi="Cambria" w:cs="Cambria"/>
          <w:color w:val="000000"/>
          <w:spacing w:val="20"/>
          <w:sz w:val="32"/>
          <w:szCs w:val="32"/>
        </w:rPr>
        <w:t>h</w:t>
      </w:r>
      <w:r>
        <w:rPr>
          <w:rFonts w:ascii="Cambria" w:hAnsi="Cambria" w:cs="Cambria"/>
          <w:color w:val="000000"/>
          <w:sz w:val="32"/>
          <w:szCs w:val="32"/>
        </w:rPr>
        <w:t>ir</w:t>
      </w:r>
      <w:r>
        <w:rPr>
          <w:rFonts w:ascii="Cambria" w:hAnsi="Cambria" w:cs="Cambria"/>
          <w:color w:val="000000"/>
          <w:spacing w:val="22"/>
          <w:sz w:val="32"/>
          <w:szCs w:val="32"/>
        </w:rPr>
        <w:t>o</w:t>
      </w:r>
      <w:r>
        <w:rPr>
          <w:rFonts w:ascii="Cambria" w:hAnsi="Cambria" w:cs="Cambria"/>
          <w:color w:val="000000"/>
          <w:sz w:val="32"/>
          <w:szCs w:val="32"/>
        </w:rPr>
        <w:t>l</w:t>
      </w:r>
      <w:r>
        <w:rPr>
          <w:rFonts w:ascii="Cambria" w:hAnsi="Cambria" w:cs="Cambria"/>
          <w:color w:val="000000"/>
          <w:spacing w:val="27"/>
          <w:sz w:val="32"/>
          <w:szCs w:val="32"/>
        </w:rPr>
        <w:t>e</w:t>
      </w:r>
    </w:p>
    <w:p w:rsidR="0006132E" w:rsidRPr="009F03DD" w:rsidRDefault="00E947A4" w:rsidP="00081165">
      <w:pPr>
        <w:spacing w:line="276" w:lineRule="auto"/>
        <w:ind w:left="200" w:right="245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>Maharashtra (Ichalkaranji), India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06132E">
        <w:rPr>
          <w:rFonts w:ascii="Calibri" w:hAnsi="Calibri" w:cs="Calibri"/>
          <w:color w:val="000000"/>
          <w:sz w:val="24"/>
          <w:szCs w:val="24"/>
        </w:rPr>
        <w:tab/>
      </w:r>
      <w:r w:rsidR="0006132E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+</w:t>
      </w:r>
      <w:r>
        <w:rPr>
          <w:rFonts w:ascii="Calibri" w:hAnsi="Calibri" w:cs="Calibri"/>
          <w:color w:val="000000"/>
        </w:rPr>
        <w:t>91</w:t>
      </w:r>
      <w:r w:rsidR="00AC4209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8983544966</w:t>
      </w:r>
      <w:r w:rsidR="00110BAE">
        <w:rPr>
          <w:rFonts w:ascii="Calibri" w:hAnsi="Calibri" w:cs="Calibri"/>
          <w:color w:val="000000"/>
        </w:rPr>
        <w:tab/>
      </w:r>
      <w:r w:rsidR="0006132E">
        <w:rPr>
          <w:rFonts w:ascii="Calibri" w:hAnsi="Calibri" w:cs="Calibri"/>
          <w:color w:val="000000"/>
        </w:rPr>
        <w:tab/>
      </w:r>
      <w:hyperlink r:id="rId7" w:history="1">
        <w:r w:rsidR="0006132E" w:rsidRPr="009E4C6F">
          <w:rPr>
            <w:rStyle w:val="Hyperlink"/>
            <w:rFonts w:ascii="Calibri" w:hAnsi="Calibri" w:cs="Calibri"/>
            <w:sz w:val="20"/>
            <w:szCs w:val="20"/>
          </w:rPr>
          <w:t>pranoti.shirole1530@gmail.com</w:t>
        </w:r>
      </w:hyperlink>
      <w:r>
        <w:br w:type="textWrapping" w:clear="all"/>
      </w:r>
      <w:r w:rsidR="004D0E3A" w:rsidRPr="004D0E3A">
        <w:rPr>
          <w:noProof/>
        </w:rPr>
        <w:pict>
          <v:shape id="Freeform 101" o:spid="_x0000_s2064" href="mailto:pranoti.h31@gmail.com" style="position:absolute;left:0;text-align:left;margin-left:34.55pt;margin-top:-.55pt;width:526.3pt;height:.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" o:button="t" path="m,6096r6684009,l6684009,,,,,6096xe" fillcolor="#622423" stroked="f" strokeweight="1pt">
            <v:fill o:detectmouseclick="t"/>
            <v:path arrowok="t"/>
            <w10:wrap anchorx="page"/>
          </v:shape>
        </w:pict>
      </w:r>
      <w:r>
        <w:rPr>
          <w:rFonts w:ascii="Times New Roman" w:hAnsi="Times New Roman" w:cs="Times New Roman"/>
          <w:color w:val="000000"/>
        </w:rPr>
        <w:t xml:space="preserve">Qualification: Master of </w:t>
      </w:r>
      <w:r w:rsidR="00404C73">
        <w:rPr>
          <w:rFonts w:ascii="Times New Roman" w:hAnsi="Times New Roman" w:cs="Times New Roman"/>
          <w:color w:val="000000"/>
        </w:rPr>
        <w:t>Engineering</w:t>
      </w:r>
      <w:r w:rsidR="0006132E">
        <w:rPr>
          <w:rFonts w:ascii="Times New Roman" w:hAnsi="Times New Roman" w:cs="Times New Roman"/>
          <w:color w:val="000000"/>
        </w:rPr>
        <w:tab/>
      </w:r>
      <w:r w:rsidR="0006132E">
        <w:rPr>
          <w:rFonts w:ascii="Times New Roman" w:hAnsi="Times New Roman" w:cs="Times New Roman"/>
          <w:color w:val="000000"/>
        </w:rPr>
        <w:tab/>
      </w:r>
      <w:r w:rsidR="0006132E">
        <w:rPr>
          <w:rFonts w:ascii="Times New Roman" w:hAnsi="Times New Roman" w:cs="Times New Roman"/>
          <w:color w:val="000000"/>
        </w:rPr>
        <w:tab/>
      </w:r>
      <w:r w:rsidR="0006132E">
        <w:rPr>
          <w:rFonts w:ascii="Times New Roman" w:hAnsi="Times New Roman" w:cs="Times New Roman"/>
          <w:color w:val="000000"/>
        </w:rPr>
        <w:tab/>
      </w:r>
      <w:r w:rsidR="0006132E">
        <w:rPr>
          <w:rFonts w:ascii="Times New Roman" w:hAnsi="Times New Roman" w:cs="Times New Roman"/>
          <w:color w:val="000000"/>
        </w:rPr>
        <w:tab/>
      </w:r>
      <w:r w:rsidR="0006132E">
        <w:rPr>
          <w:rFonts w:ascii="Times New Roman" w:hAnsi="Times New Roman" w:cs="Times New Roman"/>
          <w:color w:val="000000"/>
        </w:rPr>
        <w:tab/>
        <w:t xml:space="preserve">    Date of Birth: 11</w:t>
      </w:r>
      <w:r w:rsidR="0006132E" w:rsidRPr="009F03DD">
        <w:rPr>
          <w:rFonts w:ascii="Times New Roman" w:hAnsi="Times New Roman" w:cs="Times New Roman"/>
          <w:color w:val="000000"/>
          <w:vertAlign w:val="superscript"/>
        </w:rPr>
        <w:t>th</w:t>
      </w:r>
      <w:r w:rsidR="0006132E">
        <w:rPr>
          <w:rFonts w:ascii="Times New Roman" w:hAnsi="Times New Roman" w:cs="Times New Roman"/>
          <w:color w:val="000000"/>
        </w:rPr>
        <w:t xml:space="preserve"> July 1990</w:t>
      </w:r>
    </w:p>
    <w:p w:rsidR="008E2264" w:rsidRDefault="00E947A4" w:rsidP="00081165">
      <w:pPr>
        <w:spacing w:line="276" w:lineRule="auto"/>
        <w:ind w:left="200" w:right="2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Specialization: Civil </w:t>
      </w:r>
      <w:r w:rsidR="00AC4209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Structures </w:t>
      </w:r>
    </w:p>
    <w:p w:rsidR="007335CD" w:rsidRDefault="007335CD" w:rsidP="00081165">
      <w:pPr>
        <w:spacing w:line="276" w:lineRule="auto"/>
        <w:ind w:left="200" w:right="245"/>
        <w:jc w:val="both"/>
        <w:rPr>
          <w:rFonts w:ascii="Times New Roman" w:hAnsi="Times New Roman" w:cs="Times New Roman"/>
          <w:color w:val="000000"/>
        </w:rPr>
      </w:pPr>
    </w:p>
    <w:p w:rsidR="007335CD" w:rsidRPr="007335CD" w:rsidRDefault="007335CD" w:rsidP="00081165">
      <w:pPr>
        <w:spacing w:line="276" w:lineRule="auto"/>
        <w:ind w:left="200" w:right="245"/>
        <w:jc w:val="both"/>
        <w:rPr>
          <w:rFonts w:ascii="Cambria" w:hAnsi="Cambria" w:cs="Cambria"/>
          <w:color w:val="000000"/>
          <w:sz w:val="24"/>
          <w:szCs w:val="24"/>
        </w:rPr>
      </w:pPr>
      <w:r w:rsidRPr="007335CD">
        <w:rPr>
          <w:rFonts w:ascii="Cambria" w:hAnsi="Cambria" w:cs="Cambria"/>
          <w:color w:val="000000"/>
          <w:sz w:val="24"/>
          <w:szCs w:val="24"/>
        </w:rPr>
        <w:t>PROFESSIONAL SUMMARY</w:t>
      </w:r>
    </w:p>
    <w:p w:rsidR="007335CD" w:rsidRDefault="004D0E3A" w:rsidP="00081165">
      <w:pPr>
        <w:tabs>
          <w:tab w:val="left" w:pos="5349"/>
          <w:tab w:val="left" w:pos="8451"/>
          <w:tab w:val="left" w:pos="9934"/>
        </w:tabs>
        <w:spacing w:line="276" w:lineRule="auto"/>
        <w:ind w:righ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E3A">
        <w:rPr>
          <w:noProof/>
        </w:rPr>
        <w:pict>
          <v:shape id="_x0000_s2063" style="position:absolute;left:0;text-align:left;margin-left:34.55pt;margin-top:.85pt;width:526.3pt;height:.5pt;z-index:2516708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" path="m,6096r6684009,l6684009,,,,,6096xe" fillcolor="#622423" stroked="f" strokeweight="1pt">
            <v:path arrowok="t"/>
            <w10:wrap anchorx="page"/>
          </v:shape>
        </w:pict>
      </w:r>
    </w:p>
    <w:p w:rsidR="007335CD" w:rsidRPr="007335CD" w:rsidRDefault="007335CD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7335CD">
        <w:rPr>
          <w:rFonts w:ascii="Times New Roman" w:hAnsi="Times New Roman" w:cs="Times New Roman"/>
          <w:color w:val="010302"/>
        </w:rPr>
        <w:t>Assistant Professor (Civil Engineering) with 3+ years</w:t>
      </w:r>
      <w:r w:rsidR="007304AE">
        <w:rPr>
          <w:rFonts w:ascii="Times New Roman" w:hAnsi="Times New Roman" w:cs="Times New Roman"/>
          <w:color w:val="010302"/>
        </w:rPr>
        <w:t xml:space="preserve"> of UG teaching experience and </w:t>
      </w:r>
      <w:r w:rsidRPr="007335CD">
        <w:rPr>
          <w:rFonts w:ascii="Times New Roman" w:hAnsi="Times New Roman" w:cs="Times New Roman"/>
          <w:color w:val="010302"/>
        </w:rPr>
        <w:t>7 years of industry exposure in estimation/billing and design consultancy.</w:t>
      </w:r>
    </w:p>
    <w:p w:rsidR="007335CD" w:rsidRPr="007335CD" w:rsidRDefault="007335CD" w:rsidP="00081165">
      <w:pPr>
        <w:numPr>
          <w:ilvl w:val="0"/>
          <w:numId w:val="7"/>
        </w:numPr>
        <w:spacing w:before="182"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7335CD">
        <w:rPr>
          <w:rFonts w:ascii="Times New Roman" w:hAnsi="Times New Roman" w:cs="Times New Roman"/>
          <w:color w:val="010302"/>
        </w:rPr>
        <w:t>Strong academic administration and quality</w:t>
      </w:r>
      <w:r w:rsidR="00AC4209">
        <w:rPr>
          <w:rFonts w:ascii="Times New Roman" w:hAnsi="Times New Roman" w:cs="Times New Roman"/>
          <w:color w:val="010302"/>
        </w:rPr>
        <w:t>-</w:t>
      </w:r>
      <w:r w:rsidRPr="007335CD">
        <w:rPr>
          <w:rFonts w:ascii="Times New Roman" w:hAnsi="Times New Roman" w:cs="Times New Roman"/>
          <w:color w:val="010302"/>
        </w:rPr>
        <w:t>assurance ownership: Academic Coordinator (2023</w:t>
      </w:r>
      <w:r w:rsidR="00A971D1">
        <w:rPr>
          <w:rFonts w:ascii="Times New Roman" w:hAnsi="Times New Roman" w:cs="Times New Roman"/>
          <w:color w:val="010302"/>
        </w:rPr>
        <w:t>-</w:t>
      </w:r>
      <w:r w:rsidRPr="007335CD">
        <w:rPr>
          <w:rFonts w:ascii="Times New Roman" w:hAnsi="Times New Roman" w:cs="Times New Roman"/>
          <w:color w:val="010302"/>
        </w:rPr>
        <w:t>24, 2024</w:t>
      </w:r>
      <w:r w:rsidR="00A971D1">
        <w:rPr>
          <w:rFonts w:ascii="Times New Roman" w:hAnsi="Times New Roman" w:cs="Times New Roman"/>
          <w:color w:val="010302"/>
        </w:rPr>
        <w:t>-</w:t>
      </w:r>
      <w:r w:rsidR="00DF492E">
        <w:rPr>
          <w:rFonts w:ascii="Times New Roman" w:hAnsi="Times New Roman" w:cs="Times New Roman"/>
          <w:color w:val="010302"/>
        </w:rPr>
        <w:t>25), NBA Criterion 5 Coordinator</w:t>
      </w:r>
      <w:r w:rsidRPr="007335CD">
        <w:rPr>
          <w:rFonts w:ascii="Times New Roman" w:hAnsi="Times New Roman" w:cs="Times New Roman"/>
          <w:color w:val="010302"/>
        </w:rPr>
        <w:t>, Department Proctor, and Industrial Visit Coordinator.</w:t>
      </w:r>
    </w:p>
    <w:p w:rsidR="007335CD" w:rsidRPr="007335CD" w:rsidRDefault="007335CD" w:rsidP="00081165">
      <w:pPr>
        <w:numPr>
          <w:ilvl w:val="0"/>
          <w:numId w:val="7"/>
        </w:numPr>
        <w:spacing w:before="182"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7335CD">
        <w:rPr>
          <w:rFonts w:ascii="Times New Roman" w:hAnsi="Times New Roman" w:cs="Times New Roman"/>
          <w:color w:val="010302"/>
        </w:rPr>
        <w:t>Industry</w:t>
      </w:r>
      <w:r w:rsidR="00AC4209">
        <w:rPr>
          <w:rFonts w:ascii="Times New Roman" w:hAnsi="Times New Roman" w:cs="Times New Roman"/>
          <w:color w:val="010302"/>
        </w:rPr>
        <w:t>-</w:t>
      </w:r>
      <w:r w:rsidRPr="007335CD">
        <w:rPr>
          <w:rFonts w:ascii="Times New Roman" w:hAnsi="Times New Roman" w:cs="Times New Roman"/>
          <w:color w:val="010302"/>
        </w:rPr>
        <w:t>linked teaching with hands</w:t>
      </w:r>
      <w:r w:rsidR="00AC4209">
        <w:rPr>
          <w:rFonts w:ascii="Times New Roman" w:hAnsi="Times New Roman" w:cs="Times New Roman"/>
          <w:color w:val="010302"/>
        </w:rPr>
        <w:t>-</w:t>
      </w:r>
      <w:r w:rsidRPr="007335CD">
        <w:rPr>
          <w:rFonts w:ascii="Times New Roman" w:hAnsi="Times New Roman" w:cs="Times New Roman"/>
          <w:color w:val="010302"/>
        </w:rPr>
        <w:t xml:space="preserve">on design experience in excavation support/shoring systems, </w:t>
      </w:r>
      <w:r w:rsidR="00482E80">
        <w:rPr>
          <w:rFonts w:ascii="Times New Roman" w:hAnsi="Times New Roman" w:cs="Times New Roman"/>
          <w:color w:val="010302"/>
        </w:rPr>
        <w:t>design</w:t>
      </w:r>
      <w:r w:rsidRPr="007335CD">
        <w:rPr>
          <w:rFonts w:ascii="Times New Roman" w:hAnsi="Times New Roman" w:cs="Times New Roman"/>
          <w:color w:val="010302"/>
        </w:rPr>
        <w:t xml:space="preserve"> verification, and structural analysis using SAP2000; research</w:t>
      </w:r>
      <w:r w:rsidR="00AC4209">
        <w:rPr>
          <w:rFonts w:ascii="Times New Roman" w:hAnsi="Times New Roman" w:cs="Times New Roman"/>
          <w:color w:val="010302"/>
        </w:rPr>
        <w:t>-</w:t>
      </w:r>
      <w:r w:rsidRPr="007335CD">
        <w:rPr>
          <w:rFonts w:ascii="Times New Roman" w:hAnsi="Times New Roman" w:cs="Times New Roman"/>
          <w:color w:val="010302"/>
        </w:rPr>
        <w:t>active with Scopus</w:t>
      </w:r>
      <w:r w:rsidR="00AC4209">
        <w:rPr>
          <w:rFonts w:ascii="Times New Roman" w:hAnsi="Times New Roman" w:cs="Times New Roman"/>
          <w:color w:val="010302"/>
        </w:rPr>
        <w:t>-</w:t>
      </w:r>
      <w:r w:rsidRPr="007335CD">
        <w:rPr>
          <w:rFonts w:ascii="Times New Roman" w:hAnsi="Times New Roman" w:cs="Times New Roman"/>
          <w:color w:val="010302"/>
        </w:rPr>
        <w:t>indexed publications and national patent applications.</w:t>
      </w:r>
    </w:p>
    <w:p w:rsidR="005F4F73" w:rsidRDefault="005F4F73" w:rsidP="00081165">
      <w:pPr>
        <w:spacing w:line="276" w:lineRule="auto"/>
        <w:ind w:left="200" w:right="245"/>
        <w:jc w:val="both"/>
      </w:pPr>
    </w:p>
    <w:p w:rsidR="005F4F73" w:rsidRPr="007335CD" w:rsidRDefault="005F4F73" w:rsidP="00081165">
      <w:pPr>
        <w:spacing w:line="276" w:lineRule="auto"/>
        <w:ind w:left="200" w:right="245"/>
        <w:jc w:val="both"/>
        <w:rPr>
          <w:rFonts w:ascii="Cambria" w:hAnsi="Cambria" w:cs="Cambria"/>
          <w:color w:val="000000"/>
          <w:sz w:val="24"/>
          <w:szCs w:val="24"/>
        </w:rPr>
      </w:pPr>
      <w:r w:rsidRPr="005F4F73">
        <w:rPr>
          <w:rFonts w:ascii="Cambria" w:hAnsi="Cambria" w:cs="Cambria"/>
          <w:color w:val="000000"/>
          <w:sz w:val="24"/>
          <w:szCs w:val="24"/>
        </w:rPr>
        <w:t>CORE COMPETENCIES</w:t>
      </w:r>
    </w:p>
    <w:p w:rsidR="005F4F73" w:rsidRDefault="004D0E3A" w:rsidP="00081165">
      <w:pPr>
        <w:tabs>
          <w:tab w:val="left" w:pos="5349"/>
          <w:tab w:val="left" w:pos="8451"/>
          <w:tab w:val="left" w:pos="9934"/>
        </w:tabs>
        <w:spacing w:line="276" w:lineRule="auto"/>
        <w:ind w:righ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E3A">
        <w:rPr>
          <w:noProof/>
        </w:rPr>
        <w:pict>
          <v:shape id="_x0000_s2062" style="position:absolute;left:0;text-align:left;margin-left:34.55pt;margin-top:.85pt;width:526.3pt;height:.5pt;z-index:2516728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" path="m,6096r6684009,l6684009,,,,,6096xe" fillcolor="#622423" stroked="f" strokeweight="1pt">
            <v:path arrowok="t"/>
            <w10:wrap anchorx="page"/>
          </v:shape>
        </w:pict>
      </w:r>
    </w:p>
    <w:p w:rsidR="005F4F73" w:rsidRPr="001347F8" w:rsidRDefault="005F4F73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1347F8">
        <w:rPr>
          <w:rFonts w:ascii="Times New Roman" w:hAnsi="Times New Roman" w:cs="Times New Roman"/>
          <w:color w:val="010302"/>
        </w:rPr>
        <w:t>UG Teaching (SY/TY/Final Year)</w:t>
      </w:r>
      <w:r w:rsidR="007E7B7C">
        <w:rPr>
          <w:rFonts w:ascii="Times New Roman" w:hAnsi="Times New Roman" w:cs="Times New Roman"/>
          <w:color w:val="010302"/>
        </w:rPr>
        <w:t>,</w:t>
      </w:r>
      <w:r w:rsidRPr="001347F8">
        <w:rPr>
          <w:rFonts w:ascii="Times New Roman" w:hAnsi="Times New Roman" w:cs="Times New Roman"/>
          <w:color w:val="010302"/>
        </w:rPr>
        <w:t xml:space="preserve"> Lesson planning</w:t>
      </w:r>
      <w:r w:rsidR="007E7B7C">
        <w:rPr>
          <w:rFonts w:ascii="Times New Roman" w:hAnsi="Times New Roman" w:cs="Times New Roman"/>
          <w:color w:val="010302"/>
        </w:rPr>
        <w:t>,</w:t>
      </w:r>
      <w:r w:rsidRPr="001347F8">
        <w:rPr>
          <w:rFonts w:ascii="Times New Roman" w:hAnsi="Times New Roman" w:cs="Times New Roman"/>
          <w:color w:val="010302"/>
        </w:rPr>
        <w:t xml:space="preserve"> OBE/Assessment design</w:t>
      </w:r>
      <w:r w:rsidR="007E7B7C">
        <w:rPr>
          <w:rFonts w:ascii="Times New Roman" w:hAnsi="Times New Roman" w:cs="Times New Roman"/>
          <w:color w:val="010302"/>
        </w:rPr>
        <w:t>,</w:t>
      </w:r>
      <w:r w:rsidRPr="001347F8">
        <w:rPr>
          <w:rFonts w:ascii="Times New Roman" w:hAnsi="Times New Roman" w:cs="Times New Roman"/>
          <w:color w:val="010302"/>
        </w:rPr>
        <w:t xml:space="preserve"> CO–PO documentation support</w:t>
      </w:r>
    </w:p>
    <w:p w:rsidR="005F4F73" w:rsidRPr="001347F8" w:rsidRDefault="005F4F73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1347F8">
        <w:rPr>
          <w:rFonts w:ascii="Times New Roman" w:hAnsi="Times New Roman" w:cs="Times New Roman"/>
          <w:color w:val="010302"/>
        </w:rPr>
        <w:t>Academic coordination: Timetable planning (theory/labs/workshops)</w:t>
      </w:r>
      <w:r w:rsidR="007E7B7C">
        <w:rPr>
          <w:rFonts w:ascii="Times New Roman" w:hAnsi="Times New Roman" w:cs="Times New Roman"/>
          <w:color w:val="010302"/>
        </w:rPr>
        <w:t xml:space="preserve">, </w:t>
      </w:r>
      <w:r w:rsidRPr="001347F8">
        <w:rPr>
          <w:rFonts w:ascii="Times New Roman" w:hAnsi="Times New Roman" w:cs="Times New Roman"/>
          <w:color w:val="010302"/>
        </w:rPr>
        <w:t>Attendance/mentoring systems</w:t>
      </w:r>
      <w:r w:rsidR="007E7B7C">
        <w:rPr>
          <w:rFonts w:ascii="Times New Roman" w:hAnsi="Times New Roman" w:cs="Times New Roman"/>
          <w:color w:val="010302"/>
        </w:rPr>
        <w:t>,</w:t>
      </w:r>
      <w:r w:rsidRPr="001347F8">
        <w:rPr>
          <w:rFonts w:ascii="Times New Roman" w:hAnsi="Times New Roman" w:cs="Times New Roman"/>
          <w:color w:val="010302"/>
        </w:rPr>
        <w:t xml:space="preserve"> Admissions support</w:t>
      </w:r>
    </w:p>
    <w:p w:rsidR="005F4F73" w:rsidRPr="001347F8" w:rsidRDefault="005F4F73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1347F8">
        <w:rPr>
          <w:rFonts w:ascii="Times New Roman" w:hAnsi="Times New Roman" w:cs="Times New Roman"/>
          <w:color w:val="010302"/>
        </w:rPr>
        <w:t>NBA support: Criterion 5 documentation (SFR, cadre, qualification, retention, contributions)</w:t>
      </w:r>
      <w:r w:rsidR="007E7B7C">
        <w:rPr>
          <w:rFonts w:ascii="Times New Roman" w:hAnsi="Times New Roman" w:cs="Times New Roman"/>
          <w:color w:val="010302"/>
        </w:rPr>
        <w:t>,</w:t>
      </w:r>
      <w:r w:rsidRPr="001347F8">
        <w:rPr>
          <w:rFonts w:ascii="Times New Roman" w:hAnsi="Times New Roman" w:cs="Times New Roman"/>
          <w:color w:val="010302"/>
        </w:rPr>
        <w:t xml:space="preserve"> Evidence compilation</w:t>
      </w:r>
    </w:p>
    <w:p w:rsidR="005F4F73" w:rsidRPr="001347F8" w:rsidRDefault="005F4F73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1347F8">
        <w:rPr>
          <w:rFonts w:ascii="Times New Roman" w:hAnsi="Times New Roman" w:cs="Times New Roman"/>
          <w:color w:val="010302"/>
        </w:rPr>
        <w:t>Industry skills: Quantity take</w:t>
      </w:r>
      <w:r w:rsidR="00AC4209">
        <w:rPr>
          <w:rFonts w:ascii="Times New Roman" w:hAnsi="Times New Roman" w:cs="Times New Roman"/>
          <w:color w:val="010302"/>
        </w:rPr>
        <w:t>-</w:t>
      </w:r>
      <w:r w:rsidRPr="001347F8">
        <w:rPr>
          <w:rFonts w:ascii="Times New Roman" w:hAnsi="Times New Roman" w:cs="Times New Roman"/>
          <w:color w:val="010302"/>
        </w:rPr>
        <w:t>off</w:t>
      </w:r>
      <w:r w:rsidR="009453FC">
        <w:rPr>
          <w:rFonts w:ascii="Times New Roman" w:hAnsi="Times New Roman" w:cs="Times New Roman"/>
          <w:color w:val="010302"/>
        </w:rPr>
        <w:t>,</w:t>
      </w:r>
      <w:r w:rsidRPr="001347F8">
        <w:rPr>
          <w:rFonts w:ascii="Times New Roman" w:hAnsi="Times New Roman" w:cs="Times New Roman"/>
          <w:color w:val="010302"/>
        </w:rPr>
        <w:t xml:space="preserve"> BBS</w:t>
      </w:r>
      <w:r w:rsidR="009453FC">
        <w:rPr>
          <w:rFonts w:ascii="Times New Roman" w:hAnsi="Times New Roman" w:cs="Times New Roman"/>
          <w:color w:val="010302"/>
        </w:rPr>
        <w:t>,</w:t>
      </w:r>
      <w:r w:rsidRPr="001347F8">
        <w:rPr>
          <w:rFonts w:ascii="Times New Roman" w:hAnsi="Times New Roman" w:cs="Times New Roman"/>
          <w:color w:val="010302"/>
        </w:rPr>
        <w:t xml:space="preserve"> Estimation &amp; billing</w:t>
      </w:r>
      <w:r w:rsidR="009453FC">
        <w:rPr>
          <w:rFonts w:ascii="Times New Roman" w:hAnsi="Times New Roman" w:cs="Times New Roman"/>
          <w:color w:val="010302"/>
        </w:rPr>
        <w:t xml:space="preserve">, </w:t>
      </w:r>
      <w:r w:rsidRPr="001347F8">
        <w:rPr>
          <w:rFonts w:ascii="Times New Roman" w:hAnsi="Times New Roman" w:cs="Times New Roman"/>
          <w:color w:val="010302"/>
        </w:rPr>
        <w:t>Shoring/excavation support design</w:t>
      </w:r>
      <w:r w:rsidR="009453FC">
        <w:rPr>
          <w:rFonts w:ascii="Times New Roman" w:hAnsi="Times New Roman" w:cs="Times New Roman"/>
          <w:color w:val="010302"/>
        </w:rPr>
        <w:t xml:space="preserve">,design review and </w:t>
      </w:r>
      <w:r w:rsidRPr="001347F8">
        <w:rPr>
          <w:rFonts w:ascii="Times New Roman" w:hAnsi="Times New Roman" w:cs="Times New Roman"/>
          <w:color w:val="010302"/>
        </w:rPr>
        <w:t>checks</w:t>
      </w:r>
    </w:p>
    <w:p w:rsidR="005F4F73" w:rsidRPr="001347F8" w:rsidRDefault="005F4F73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1347F8">
        <w:rPr>
          <w:rFonts w:ascii="Times New Roman" w:hAnsi="Times New Roman" w:cs="Times New Roman"/>
          <w:color w:val="010302"/>
        </w:rPr>
        <w:t>Research &amp; professional development: Publications</w:t>
      </w:r>
      <w:r w:rsidR="009453FC">
        <w:rPr>
          <w:rFonts w:ascii="Times New Roman" w:hAnsi="Times New Roman" w:cs="Times New Roman"/>
          <w:color w:val="010302"/>
        </w:rPr>
        <w:t>,</w:t>
      </w:r>
      <w:r w:rsidRPr="001347F8">
        <w:rPr>
          <w:rFonts w:ascii="Times New Roman" w:hAnsi="Times New Roman" w:cs="Times New Roman"/>
          <w:color w:val="010302"/>
        </w:rPr>
        <w:t xml:space="preserve"> Patents</w:t>
      </w:r>
      <w:r w:rsidR="009453FC">
        <w:rPr>
          <w:rFonts w:ascii="Times New Roman" w:hAnsi="Times New Roman" w:cs="Times New Roman"/>
          <w:color w:val="010302"/>
        </w:rPr>
        <w:t>,</w:t>
      </w:r>
      <w:r w:rsidRPr="001347F8">
        <w:rPr>
          <w:rFonts w:ascii="Times New Roman" w:hAnsi="Times New Roman" w:cs="Times New Roman"/>
          <w:color w:val="010302"/>
        </w:rPr>
        <w:t xml:space="preserve"> FDP/NPTEL upskilling</w:t>
      </w:r>
    </w:p>
    <w:p w:rsidR="00BE2810" w:rsidRDefault="00E947A4" w:rsidP="00081165">
      <w:pPr>
        <w:spacing w:line="276" w:lineRule="auto"/>
        <w:ind w:left="200" w:right="245"/>
        <w:jc w:val="both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Cambria" w:hAnsi="Cambria" w:cs="Cambria"/>
          <w:color w:val="000000"/>
          <w:sz w:val="24"/>
          <w:szCs w:val="24"/>
        </w:rPr>
        <w:t>EDUCATION</w:t>
      </w:r>
    </w:p>
    <w:p w:rsidR="00BE2810" w:rsidRDefault="004D0E3A" w:rsidP="00081165">
      <w:pPr>
        <w:tabs>
          <w:tab w:val="left" w:pos="5349"/>
          <w:tab w:val="left" w:pos="8451"/>
          <w:tab w:val="left" w:pos="9934"/>
        </w:tabs>
        <w:spacing w:line="276" w:lineRule="auto"/>
        <w:ind w:righ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E3A">
        <w:rPr>
          <w:noProof/>
        </w:rPr>
        <w:pict>
          <v:shape id="Freeform 102" o:spid="_x0000_s2061" style="position:absolute;left:0;text-align:left;margin-left:34.55pt;margin-top:.85pt;width:526.3pt;height:.5pt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" path="m,6096r6684009,l6684009,,,,,6096xe" fillcolor="#622423" stroked="f" strokeweight="1pt">
            <v:path arrowok="t"/>
            <w10:wrap anchorx="page"/>
          </v:shape>
        </w:pict>
      </w:r>
    </w:p>
    <w:tbl>
      <w:tblPr>
        <w:tblW w:w="10517" w:type="dxa"/>
        <w:tblInd w:w="108" w:type="dxa"/>
        <w:tblLook w:val="04A0"/>
      </w:tblPr>
      <w:tblGrid>
        <w:gridCol w:w="2322"/>
        <w:gridCol w:w="5503"/>
        <w:gridCol w:w="1581"/>
        <w:gridCol w:w="1111"/>
      </w:tblGrid>
      <w:tr w:rsidR="007154F2" w:rsidRPr="007154F2" w:rsidTr="00145170">
        <w:trPr>
          <w:trHeight w:val="325"/>
        </w:trPr>
        <w:tc>
          <w:tcPr>
            <w:tcW w:w="2322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b/>
                <w:bCs/>
                <w:color w:val="000000" w:themeColor="text1"/>
                <w:lang w:val="en-IN"/>
              </w:rPr>
              <w:t>Program</w:t>
            </w:r>
          </w:p>
        </w:tc>
        <w:tc>
          <w:tcPr>
            <w:tcW w:w="5503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b/>
                <w:bCs/>
                <w:color w:val="000000" w:themeColor="text1"/>
                <w:lang w:val="en-IN"/>
              </w:rPr>
              <w:t>Institution</w:t>
            </w:r>
          </w:p>
        </w:tc>
        <w:tc>
          <w:tcPr>
            <w:tcW w:w="1581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b/>
                <w:bCs/>
                <w:color w:val="000000" w:themeColor="text1"/>
                <w:lang w:val="en-IN"/>
              </w:rPr>
              <w:t>%/CGPA</w:t>
            </w:r>
          </w:p>
        </w:tc>
        <w:tc>
          <w:tcPr>
            <w:tcW w:w="1111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b/>
                <w:bCs/>
                <w:color w:val="000000" w:themeColor="text1"/>
                <w:lang w:val="en-IN"/>
              </w:rPr>
              <w:t>Year</w:t>
            </w:r>
          </w:p>
        </w:tc>
      </w:tr>
      <w:tr w:rsidR="007154F2" w:rsidRPr="007154F2" w:rsidTr="00145170">
        <w:trPr>
          <w:trHeight w:val="421"/>
        </w:trPr>
        <w:tc>
          <w:tcPr>
            <w:tcW w:w="2322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color w:val="000000" w:themeColor="text1"/>
                <w:lang w:val="en-IN"/>
              </w:rPr>
              <w:t>M.E. STRUCTURES</w:t>
            </w:r>
          </w:p>
        </w:tc>
        <w:tc>
          <w:tcPr>
            <w:tcW w:w="5503" w:type="dxa"/>
            <w:vAlign w:val="center"/>
            <w:hideMark/>
          </w:tcPr>
          <w:p w:rsidR="0049042B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color w:val="000000" w:themeColor="text1"/>
                <w:lang w:val="en-IN"/>
              </w:rPr>
              <w:t xml:space="preserve">Sou. Shushila DanchandGhodawat Cha. Trusts </w:t>
            </w:r>
          </w:p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color w:val="000000" w:themeColor="text1"/>
                <w:lang w:val="en-IN"/>
              </w:rPr>
              <w:t>Group of Institutions, Atigre</w:t>
            </w:r>
            <w:r w:rsidR="002C401A">
              <w:rPr>
                <w:rFonts w:ascii="Times New Roman" w:hAnsi="Times New Roman"/>
                <w:color w:val="000000" w:themeColor="text1"/>
                <w:lang w:val="en-IN"/>
              </w:rPr>
              <w:t>.</w:t>
            </w:r>
          </w:p>
        </w:tc>
        <w:tc>
          <w:tcPr>
            <w:tcW w:w="1581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color w:val="000000" w:themeColor="text1"/>
                <w:lang w:val="en-IN"/>
              </w:rPr>
              <w:t>74.33</w:t>
            </w:r>
          </w:p>
        </w:tc>
        <w:tc>
          <w:tcPr>
            <w:tcW w:w="1111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color w:val="000000" w:themeColor="text1"/>
                <w:lang w:val="en-IN"/>
              </w:rPr>
              <w:t>2017</w:t>
            </w:r>
          </w:p>
        </w:tc>
      </w:tr>
      <w:tr w:rsidR="007154F2" w:rsidRPr="007154F2" w:rsidTr="00145170">
        <w:trPr>
          <w:trHeight w:val="456"/>
        </w:trPr>
        <w:tc>
          <w:tcPr>
            <w:tcW w:w="2322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color w:val="000000" w:themeColor="text1"/>
                <w:lang w:val="en-IN"/>
              </w:rPr>
              <w:t>B. Tech. CIVIL</w:t>
            </w:r>
          </w:p>
        </w:tc>
        <w:tc>
          <w:tcPr>
            <w:tcW w:w="5503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color w:val="000000" w:themeColor="text1"/>
                <w:lang w:val="en-IN"/>
              </w:rPr>
              <w:t>Walchand College of Engineering, Sangli</w:t>
            </w:r>
            <w:r w:rsidR="002C401A">
              <w:rPr>
                <w:rFonts w:ascii="Times New Roman" w:hAnsi="Times New Roman"/>
                <w:color w:val="000000" w:themeColor="text1"/>
                <w:lang w:val="en-IN"/>
              </w:rPr>
              <w:t>.</w:t>
            </w:r>
          </w:p>
        </w:tc>
        <w:tc>
          <w:tcPr>
            <w:tcW w:w="1581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color w:val="000000" w:themeColor="text1"/>
                <w:lang w:val="en-IN"/>
              </w:rPr>
              <w:t>7.48</w:t>
            </w:r>
          </w:p>
        </w:tc>
        <w:tc>
          <w:tcPr>
            <w:tcW w:w="1111" w:type="dxa"/>
            <w:vAlign w:val="center"/>
            <w:hideMark/>
          </w:tcPr>
          <w:p w:rsidR="007154F2" w:rsidRPr="007154F2" w:rsidRDefault="007154F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154F2">
              <w:rPr>
                <w:rFonts w:ascii="Times New Roman" w:hAnsi="Times New Roman"/>
                <w:color w:val="000000" w:themeColor="text1"/>
                <w:lang w:val="en-IN"/>
              </w:rPr>
              <w:t>2011</w:t>
            </w:r>
          </w:p>
        </w:tc>
      </w:tr>
      <w:tr w:rsidR="002C401A" w:rsidRPr="007154F2" w:rsidTr="00145170">
        <w:trPr>
          <w:trHeight w:val="634"/>
        </w:trPr>
        <w:tc>
          <w:tcPr>
            <w:tcW w:w="2322" w:type="dxa"/>
            <w:vAlign w:val="center"/>
          </w:tcPr>
          <w:p w:rsidR="002C401A" w:rsidRPr="007154F2" w:rsidRDefault="00D72D32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D72D32">
              <w:rPr>
                <w:rFonts w:ascii="Times New Roman" w:hAnsi="Times New Roman"/>
                <w:color w:val="000000" w:themeColor="text1"/>
              </w:rPr>
              <w:t>XII(Maharashtra State Board)</w:t>
            </w:r>
          </w:p>
        </w:tc>
        <w:tc>
          <w:tcPr>
            <w:tcW w:w="5503" w:type="dxa"/>
            <w:vAlign w:val="center"/>
          </w:tcPr>
          <w:p w:rsidR="002C401A" w:rsidRPr="007154F2" w:rsidRDefault="00A44FE3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A44FE3">
              <w:rPr>
                <w:rFonts w:ascii="Times New Roman" w:hAnsi="Times New Roman"/>
                <w:color w:val="000000" w:themeColor="text1"/>
              </w:rPr>
              <w:t>Purohit Kanya Prashala</w:t>
            </w:r>
            <w:r>
              <w:rPr>
                <w:rFonts w:ascii="Times New Roman" w:hAnsi="Times New Roman"/>
                <w:color w:val="000000" w:themeColor="text1"/>
              </w:rPr>
              <w:t>, Sangli</w:t>
            </w:r>
          </w:p>
        </w:tc>
        <w:tc>
          <w:tcPr>
            <w:tcW w:w="1581" w:type="dxa"/>
            <w:vAlign w:val="center"/>
          </w:tcPr>
          <w:p w:rsidR="002C401A" w:rsidRPr="007154F2" w:rsidRDefault="00952926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952926">
              <w:rPr>
                <w:rFonts w:ascii="Times New Roman" w:hAnsi="Times New Roman"/>
                <w:color w:val="000000" w:themeColor="text1"/>
              </w:rPr>
              <w:t>82.83</w:t>
            </w:r>
          </w:p>
        </w:tc>
        <w:tc>
          <w:tcPr>
            <w:tcW w:w="1111" w:type="dxa"/>
            <w:vAlign w:val="center"/>
          </w:tcPr>
          <w:p w:rsidR="002C401A" w:rsidRPr="007154F2" w:rsidRDefault="0018447A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>
              <w:rPr>
                <w:rFonts w:ascii="Times New Roman" w:hAnsi="Times New Roman"/>
                <w:color w:val="000000" w:themeColor="text1"/>
                <w:lang w:val="en-IN"/>
              </w:rPr>
              <w:t>2007</w:t>
            </w:r>
          </w:p>
        </w:tc>
      </w:tr>
      <w:tr w:rsidR="002C401A" w:rsidRPr="007154F2" w:rsidTr="00145170">
        <w:trPr>
          <w:trHeight w:val="456"/>
        </w:trPr>
        <w:tc>
          <w:tcPr>
            <w:tcW w:w="2322" w:type="dxa"/>
            <w:vAlign w:val="center"/>
          </w:tcPr>
          <w:p w:rsidR="002C401A" w:rsidRPr="007154F2" w:rsidRDefault="00795385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795385">
              <w:rPr>
                <w:rFonts w:ascii="Times New Roman" w:hAnsi="Times New Roman"/>
                <w:color w:val="000000" w:themeColor="text1"/>
              </w:rPr>
              <w:t>X (Maharashtra State Board)</w:t>
            </w:r>
          </w:p>
        </w:tc>
        <w:tc>
          <w:tcPr>
            <w:tcW w:w="5503" w:type="dxa"/>
            <w:vAlign w:val="center"/>
          </w:tcPr>
          <w:p w:rsidR="002C401A" w:rsidRPr="007154F2" w:rsidRDefault="007D0993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A44FE3">
              <w:rPr>
                <w:rFonts w:ascii="Times New Roman" w:hAnsi="Times New Roman"/>
                <w:color w:val="000000" w:themeColor="text1"/>
              </w:rPr>
              <w:t>Purohit Kanya Prashala</w:t>
            </w:r>
            <w:r>
              <w:rPr>
                <w:rFonts w:ascii="Times New Roman" w:hAnsi="Times New Roman"/>
                <w:color w:val="000000" w:themeColor="text1"/>
              </w:rPr>
              <w:t>, Sangli</w:t>
            </w:r>
          </w:p>
        </w:tc>
        <w:tc>
          <w:tcPr>
            <w:tcW w:w="1581" w:type="dxa"/>
            <w:vAlign w:val="center"/>
          </w:tcPr>
          <w:p w:rsidR="002C401A" w:rsidRPr="007154F2" w:rsidRDefault="00BD7550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 w:rsidRPr="00BD7550">
              <w:rPr>
                <w:rFonts w:ascii="Times New Roman" w:hAnsi="Times New Roman"/>
                <w:color w:val="000000" w:themeColor="text1"/>
              </w:rPr>
              <w:t>86.00</w:t>
            </w:r>
          </w:p>
        </w:tc>
        <w:tc>
          <w:tcPr>
            <w:tcW w:w="1111" w:type="dxa"/>
            <w:vAlign w:val="center"/>
          </w:tcPr>
          <w:p w:rsidR="002C401A" w:rsidRPr="007154F2" w:rsidRDefault="00B63DC3" w:rsidP="0008116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en-IN"/>
              </w:rPr>
            </w:pPr>
            <w:r>
              <w:rPr>
                <w:rFonts w:ascii="Times New Roman" w:hAnsi="Times New Roman"/>
                <w:color w:val="000000" w:themeColor="text1"/>
                <w:lang w:val="en-IN"/>
              </w:rPr>
              <w:t>2005</w:t>
            </w:r>
          </w:p>
        </w:tc>
      </w:tr>
    </w:tbl>
    <w:p w:rsidR="00BE2810" w:rsidRDefault="00BE2810" w:rsidP="00081165">
      <w:pPr>
        <w:spacing w:after="17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E2810" w:rsidRPr="005D60B6" w:rsidRDefault="00E947A4" w:rsidP="00081165">
      <w:pPr>
        <w:spacing w:line="276" w:lineRule="auto"/>
        <w:ind w:left="200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5D60B6">
        <w:rPr>
          <w:rFonts w:ascii="Cambria" w:hAnsi="Cambria" w:cs="Cambria"/>
          <w:color w:val="000000"/>
          <w:sz w:val="24"/>
          <w:szCs w:val="24"/>
        </w:rPr>
        <w:t>PROFESSIONAL EXPERIENC</w:t>
      </w:r>
      <w:r w:rsidRPr="00A52163">
        <w:rPr>
          <w:rFonts w:ascii="Cambria" w:hAnsi="Cambria" w:cs="Cambria"/>
          <w:color w:val="000000"/>
          <w:sz w:val="24"/>
          <w:szCs w:val="24"/>
        </w:rPr>
        <w:t xml:space="preserve">E(Industrial: </w:t>
      </w:r>
      <w:r w:rsidR="00AE7B76" w:rsidRPr="00A52163">
        <w:rPr>
          <w:rFonts w:ascii="Cambria" w:hAnsi="Cambria" w:cs="Cambria"/>
          <w:color w:val="000000"/>
          <w:sz w:val="24"/>
          <w:szCs w:val="24"/>
        </w:rPr>
        <w:t>7</w:t>
      </w:r>
      <w:r w:rsidR="007424FA" w:rsidRPr="00A52163">
        <w:rPr>
          <w:rFonts w:ascii="Cambria" w:hAnsi="Cambria" w:cs="Cambria"/>
          <w:color w:val="000000"/>
          <w:sz w:val="24"/>
          <w:szCs w:val="24"/>
        </w:rPr>
        <w:t xml:space="preserve">Y + Teaching: </w:t>
      </w:r>
      <w:r w:rsidR="00AE7B76" w:rsidRPr="00A52163">
        <w:rPr>
          <w:rFonts w:ascii="Cambria" w:hAnsi="Cambria" w:cs="Cambria"/>
          <w:color w:val="000000"/>
          <w:sz w:val="24"/>
          <w:szCs w:val="24"/>
        </w:rPr>
        <w:t>3</w:t>
      </w:r>
      <w:r w:rsidR="007424FA" w:rsidRPr="00A52163">
        <w:rPr>
          <w:rFonts w:ascii="Cambria" w:hAnsi="Cambria" w:cs="Cambria"/>
          <w:color w:val="000000"/>
          <w:sz w:val="24"/>
          <w:szCs w:val="24"/>
        </w:rPr>
        <w:t>Y</w:t>
      </w:r>
      <w:r w:rsidRPr="00A52163">
        <w:rPr>
          <w:rFonts w:ascii="Cambria" w:hAnsi="Cambria" w:cs="Cambria"/>
          <w:color w:val="000000"/>
          <w:sz w:val="24"/>
          <w:szCs w:val="24"/>
        </w:rPr>
        <w:t>)</w:t>
      </w:r>
    </w:p>
    <w:p w:rsidR="001F6D96" w:rsidRDefault="004D0E3A" w:rsidP="00081165">
      <w:pPr>
        <w:tabs>
          <w:tab w:val="left" w:pos="4347"/>
          <w:tab w:val="left" w:pos="6438"/>
          <w:tab w:val="left" w:pos="8474"/>
        </w:tabs>
        <w:spacing w:line="276" w:lineRule="auto"/>
        <w:ind w:left="1438" w:right="1455"/>
        <w:jc w:val="both"/>
        <w:rPr>
          <w:rFonts w:ascii="Times New Roman" w:hAnsi="Times New Roman" w:cs="Times New Roman"/>
          <w:color w:val="000000"/>
          <w:position w:val="4"/>
        </w:rPr>
      </w:pPr>
      <w:r w:rsidRPr="004D0E3A">
        <w:rPr>
          <w:noProof/>
        </w:rPr>
        <w:pict>
          <v:shape id="Freeform 105" o:spid="_x0000_s2060" style="position:absolute;left:0;text-align:left;margin-left:34.55pt;margin-top:1.2pt;width:526.3pt;height:.5pt;z-index:2516585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" path="m,6095r6684009,l6684009,,,,,6095xe" fillcolor="#622423" stroked="f" strokeweight="1pt">
            <v:path arrowok="t"/>
            <w10:wrap anchorx="page"/>
          </v:shape>
        </w:pict>
      </w:r>
    </w:p>
    <w:tbl>
      <w:tblPr>
        <w:tblW w:w="10412" w:type="dxa"/>
        <w:jc w:val="center"/>
        <w:tblLook w:val="04A0"/>
      </w:tblPr>
      <w:tblGrid>
        <w:gridCol w:w="3937"/>
        <w:gridCol w:w="2249"/>
        <w:gridCol w:w="1333"/>
        <w:gridCol w:w="2893"/>
      </w:tblGrid>
      <w:tr w:rsidR="001019C4" w:rsidRPr="001019C4" w:rsidTr="00145170">
        <w:trPr>
          <w:trHeight w:val="424"/>
          <w:jc w:val="center"/>
        </w:trPr>
        <w:tc>
          <w:tcPr>
            <w:tcW w:w="3937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mr-IN"/>
              </w:rPr>
              <w:t>Company</w:t>
            </w:r>
          </w:p>
        </w:tc>
        <w:tc>
          <w:tcPr>
            <w:tcW w:w="2249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mr-IN"/>
              </w:rPr>
              <w:t>Position</w:t>
            </w:r>
          </w:p>
        </w:tc>
        <w:tc>
          <w:tcPr>
            <w:tcW w:w="133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mr-IN"/>
              </w:rPr>
              <w:t>Tenure</w:t>
            </w:r>
          </w:p>
        </w:tc>
        <w:tc>
          <w:tcPr>
            <w:tcW w:w="289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mr-IN"/>
              </w:rPr>
              <w:t>Location</w:t>
            </w:r>
          </w:p>
        </w:tc>
      </w:tr>
      <w:tr w:rsidR="001019C4" w:rsidRPr="001019C4" w:rsidTr="00145170">
        <w:trPr>
          <w:trHeight w:val="424"/>
          <w:jc w:val="center"/>
        </w:trPr>
        <w:tc>
          <w:tcPr>
            <w:tcW w:w="3937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Unity Infra Projects Ltd</w:t>
            </w:r>
          </w:p>
        </w:tc>
        <w:tc>
          <w:tcPr>
            <w:tcW w:w="2249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Civil Engineer</w:t>
            </w:r>
          </w:p>
        </w:tc>
        <w:tc>
          <w:tcPr>
            <w:tcW w:w="133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3 Years</w:t>
            </w:r>
          </w:p>
        </w:tc>
        <w:tc>
          <w:tcPr>
            <w:tcW w:w="289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Pune (2011</w:t>
            </w:r>
            <w:r w:rsidR="00A971D1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-</w:t>
            </w: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2014)</w:t>
            </w:r>
          </w:p>
        </w:tc>
      </w:tr>
      <w:tr w:rsidR="001019C4" w:rsidRPr="001019C4" w:rsidTr="00145170">
        <w:trPr>
          <w:trHeight w:val="424"/>
          <w:jc w:val="center"/>
        </w:trPr>
        <w:tc>
          <w:tcPr>
            <w:tcW w:w="3937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M/s. R.S. Kolate</w:t>
            </w:r>
          </w:p>
        </w:tc>
        <w:tc>
          <w:tcPr>
            <w:tcW w:w="2249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Civil Engineer</w:t>
            </w:r>
          </w:p>
        </w:tc>
        <w:tc>
          <w:tcPr>
            <w:tcW w:w="133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1 Year</w:t>
            </w:r>
          </w:p>
        </w:tc>
        <w:tc>
          <w:tcPr>
            <w:tcW w:w="289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Pune (2014</w:t>
            </w:r>
            <w:r w:rsidR="00A971D1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-</w:t>
            </w: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2015)</w:t>
            </w:r>
          </w:p>
        </w:tc>
      </w:tr>
      <w:tr w:rsidR="001019C4" w:rsidRPr="001019C4" w:rsidTr="00145170">
        <w:trPr>
          <w:trHeight w:val="424"/>
          <w:jc w:val="center"/>
        </w:trPr>
        <w:tc>
          <w:tcPr>
            <w:tcW w:w="3937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RD Civil Solutions</w:t>
            </w:r>
          </w:p>
        </w:tc>
        <w:tc>
          <w:tcPr>
            <w:tcW w:w="2249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Civil Engineer</w:t>
            </w:r>
          </w:p>
        </w:tc>
        <w:tc>
          <w:tcPr>
            <w:tcW w:w="133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3 Years</w:t>
            </w:r>
          </w:p>
        </w:tc>
        <w:tc>
          <w:tcPr>
            <w:tcW w:w="289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Pune (2018</w:t>
            </w:r>
            <w:r w:rsidR="00A971D1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-</w:t>
            </w: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2021)</w:t>
            </w:r>
          </w:p>
        </w:tc>
      </w:tr>
      <w:tr w:rsidR="001019C4" w:rsidRPr="001019C4" w:rsidTr="00145170">
        <w:trPr>
          <w:trHeight w:val="798"/>
          <w:jc w:val="center"/>
        </w:trPr>
        <w:tc>
          <w:tcPr>
            <w:tcW w:w="3937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Sharad Institute of Technology, College of Engineering, Ichalkaranji (Kolhapur)</w:t>
            </w:r>
          </w:p>
        </w:tc>
        <w:tc>
          <w:tcPr>
            <w:tcW w:w="2249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Assistant Professor</w:t>
            </w:r>
          </w:p>
        </w:tc>
        <w:tc>
          <w:tcPr>
            <w:tcW w:w="133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3 Years</w:t>
            </w:r>
          </w:p>
        </w:tc>
        <w:tc>
          <w:tcPr>
            <w:tcW w:w="2893" w:type="dxa"/>
            <w:vAlign w:val="center"/>
            <w:hideMark/>
          </w:tcPr>
          <w:p w:rsidR="001019C4" w:rsidRPr="001019C4" w:rsidRDefault="001019C4" w:rsidP="0008116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mr-IN"/>
              </w:rPr>
            </w:pPr>
            <w:r w:rsidRPr="001019C4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Ichalkaranji (from 2022)</w:t>
            </w:r>
          </w:p>
        </w:tc>
      </w:tr>
    </w:tbl>
    <w:p w:rsidR="00BE2810" w:rsidRDefault="007424FA" w:rsidP="00081165">
      <w:pPr>
        <w:tabs>
          <w:tab w:val="left" w:pos="3977"/>
          <w:tab w:val="left" w:pos="4083"/>
          <w:tab w:val="left" w:pos="6378"/>
          <w:tab w:val="left" w:pos="6483"/>
          <w:tab w:val="left" w:pos="7983"/>
          <w:tab w:val="left" w:pos="8089"/>
        </w:tabs>
        <w:spacing w:before="47" w:line="276" w:lineRule="auto"/>
        <w:ind w:right="1130"/>
        <w:jc w:val="both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position w:val="4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:rsidR="002C5FBA" w:rsidRDefault="002C5FBA" w:rsidP="00081165">
      <w:pPr>
        <w:spacing w:line="276" w:lineRule="auto"/>
        <w:ind w:left="200" w:right="14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C3486" w:rsidRDefault="000C3486" w:rsidP="00081165">
      <w:pPr>
        <w:spacing w:line="276" w:lineRule="auto"/>
        <w:rPr>
          <w:b/>
        </w:rPr>
      </w:pPr>
    </w:p>
    <w:p w:rsidR="00B37C35" w:rsidRDefault="005E62C2" w:rsidP="00081165">
      <w:pPr>
        <w:spacing w:line="276" w:lineRule="auto"/>
        <w:rPr>
          <w:b/>
        </w:rPr>
      </w:pPr>
      <w:r>
        <w:rPr>
          <w:b/>
        </w:rPr>
        <w:lastRenderedPageBreak/>
        <w:t xml:space="preserve">Sharad Institute of Technology, College of Engineering, Ichalkaranji </w:t>
      </w:r>
      <w:r w:rsidR="00AC4209">
        <w:rPr>
          <w:b/>
        </w:rPr>
        <w:t>-</w:t>
      </w:r>
      <w:r>
        <w:rPr>
          <w:b/>
        </w:rPr>
        <w:t xml:space="preserve"> Assistant Professor </w:t>
      </w:r>
    </w:p>
    <w:p w:rsidR="005E62C2" w:rsidRDefault="005E62C2" w:rsidP="00081165">
      <w:pPr>
        <w:spacing w:line="276" w:lineRule="auto"/>
      </w:pPr>
      <w:r>
        <w:rPr>
          <w:b/>
        </w:rPr>
        <w:t xml:space="preserve">(Civil Engineering) </w:t>
      </w:r>
      <w:r w:rsidR="00B37C35">
        <w:rPr>
          <w:b/>
        </w:rPr>
        <w:t xml:space="preserve">| </w:t>
      </w:r>
      <w:r>
        <w:rPr>
          <w:b/>
        </w:rPr>
        <w:t>2022</w:t>
      </w:r>
      <w:r w:rsidR="00AC4209">
        <w:rPr>
          <w:b/>
        </w:rPr>
        <w:t>-</w:t>
      </w:r>
      <w:r>
        <w:rPr>
          <w:b/>
        </w:rPr>
        <w:t>Present</w:t>
      </w:r>
    </w:p>
    <w:p w:rsidR="005E62C2" w:rsidRPr="00C46A6C" w:rsidRDefault="005E62C2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C46A6C">
        <w:rPr>
          <w:rFonts w:ascii="Times New Roman" w:hAnsi="Times New Roman" w:cs="Times New Roman"/>
          <w:color w:val="010302"/>
        </w:rPr>
        <w:t>Teach UG courses across SY/TY/Final Year; handled 7–8+ subjects including Structural Analysis, Strength of Materials, Engineering Mechanics, Transportation Engineering, Concrete Technology, Advanced Modelling Techniques and Construction Equipment.</w:t>
      </w:r>
    </w:p>
    <w:p w:rsidR="005E62C2" w:rsidRPr="00C46A6C" w:rsidRDefault="005E62C2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C46A6C">
        <w:rPr>
          <w:rFonts w:ascii="Times New Roman" w:hAnsi="Times New Roman" w:cs="Times New Roman"/>
          <w:color w:val="010302"/>
        </w:rPr>
        <w:t>Academic Coordinator (AY 2023–24 &amp; 2024–25): planned, verified and updated the complete departmental timetable (4 years, 3 divisions/year), including theory, labs, workshops and add</w:t>
      </w:r>
      <w:r w:rsidR="00AC4209">
        <w:rPr>
          <w:rFonts w:ascii="Times New Roman" w:hAnsi="Times New Roman" w:cs="Times New Roman"/>
          <w:color w:val="010302"/>
        </w:rPr>
        <w:t>-</w:t>
      </w:r>
      <w:r w:rsidRPr="00C46A6C">
        <w:rPr>
          <w:rFonts w:ascii="Times New Roman" w:hAnsi="Times New Roman" w:cs="Times New Roman"/>
          <w:color w:val="010302"/>
        </w:rPr>
        <w:t>on courses.</w:t>
      </w:r>
    </w:p>
    <w:p w:rsidR="005E62C2" w:rsidRPr="00C46A6C" w:rsidRDefault="00F852A1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 xml:space="preserve">NBA Criterion 5 </w:t>
      </w:r>
      <w:r w:rsidR="00404C73">
        <w:rPr>
          <w:rFonts w:ascii="Times New Roman" w:hAnsi="Times New Roman" w:cs="Times New Roman"/>
          <w:color w:val="010302"/>
        </w:rPr>
        <w:t>Coordinator</w:t>
      </w:r>
      <w:r w:rsidR="005E62C2" w:rsidRPr="00C46A6C">
        <w:rPr>
          <w:rFonts w:ascii="Times New Roman" w:hAnsi="Times New Roman" w:cs="Times New Roman"/>
          <w:color w:val="010302"/>
        </w:rPr>
        <w:t xml:space="preserve"> (two consecutive years): compiled and validated faculty information, cadre proportion, SFR inputs, research/consultancy contributions and retention documentation for accreditation readiness.</w:t>
      </w:r>
    </w:p>
    <w:p w:rsidR="005E62C2" w:rsidRPr="00C46A6C" w:rsidRDefault="005E62C2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C46A6C">
        <w:rPr>
          <w:rFonts w:ascii="Times New Roman" w:hAnsi="Times New Roman" w:cs="Times New Roman"/>
          <w:color w:val="010302"/>
        </w:rPr>
        <w:t>Industrial Visit Coordinator (3 years): organized and documented 12</w:t>
      </w:r>
      <w:r w:rsidR="00AC4209">
        <w:rPr>
          <w:rFonts w:ascii="Times New Roman" w:hAnsi="Times New Roman" w:cs="Times New Roman"/>
          <w:color w:val="010302"/>
        </w:rPr>
        <w:t>-</w:t>
      </w:r>
      <w:r w:rsidRPr="00C46A6C">
        <w:rPr>
          <w:rFonts w:ascii="Times New Roman" w:hAnsi="Times New Roman" w:cs="Times New Roman"/>
          <w:color w:val="010302"/>
        </w:rPr>
        <w:t>15 industrial visits/year to WTP/WWTP, water resources structures, ready</w:t>
      </w:r>
      <w:r w:rsidR="00AC4209">
        <w:rPr>
          <w:rFonts w:ascii="Times New Roman" w:hAnsi="Times New Roman" w:cs="Times New Roman"/>
          <w:color w:val="010302"/>
        </w:rPr>
        <w:t>-</w:t>
      </w:r>
      <w:r w:rsidRPr="00C46A6C">
        <w:rPr>
          <w:rFonts w:ascii="Times New Roman" w:hAnsi="Times New Roman" w:cs="Times New Roman"/>
          <w:color w:val="010302"/>
        </w:rPr>
        <w:t>mix plants, hydro</w:t>
      </w:r>
      <w:r w:rsidR="00AC4209">
        <w:rPr>
          <w:rFonts w:ascii="Times New Roman" w:hAnsi="Times New Roman" w:cs="Times New Roman"/>
          <w:color w:val="010302"/>
        </w:rPr>
        <w:t>-</w:t>
      </w:r>
      <w:r w:rsidRPr="00C46A6C">
        <w:rPr>
          <w:rFonts w:ascii="Times New Roman" w:hAnsi="Times New Roman" w:cs="Times New Roman"/>
          <w:color w:val="010302"/>
        </w:rPr>
        <w:t>mechanical stations and research labs (e.g., MERI Nashik).</w:t>
      </w:r>
    </w:p>
    <w:p w:rsidR="005E62C2" w:rsidRPr="00C46A6C" w:rsidRDefault="005E62C2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C46A6C">
        <w:rPr>
          <w:rFonts w:ascii="Times New Roman" w:hAnsi="Times New Roman" w:cs="Times New Roman"/>
          <w:color w:val="010302"/>
        </w:rPr>
        <w:t>Department Proctor (2 years): monitored attendance reports from assigned faculty batches; coordinated student/parent follow</w:t>
      </w:r>
      <w:r w:rsidR="00AC4209">
        <w:rPr>
          <w:rFonts w:ascii="Times New Roman" w:hAnsi="Times New Roman" w:cs="Times New Roman"/>
          <w:color w:val="010302"/>
        </w:rPr>
        <w:t>-</w:t>
      </w:r>
      <w:r w:rsidRPr="00C46A6C">
        <w:rPr>
          <w:rFonts w:ascii="Times New Roman" w:hAnsi="Times New Roman" w:cs="Times New Roman"/>
          <w:color w:val="010302"/>
        </w:rPr>
        <w:t>ups and parent meetings when required.</w:t>
      </w:r>
    </w:p>
    <w:p w:rsidR="005E62C2" w:rsidRPr="00C46A6C" w:rsidRDefault="005E62C2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C46A6C">
        <w:rPr>
          <w:rFonts w:ascii="Times New Roman" w:hAnsi="Times New Roman" w:cs="Times New Roman"/>
          <w:color w:val="010302"/>
        </w:rPr>
        <w:t xml:space="preserve">Assessment support: paper </w:t>
      </w:r>
      <w:r w:rsidR="00F852A1">
        <w:rPr>
          <w:rFonts w:ascii="Times New Roman" w:hAnsi="Times New Roman" w:cs="Times New Roman"/>
          <w:color w:val="010302"/>
        </w:rPr>
        <w:t>setter for midsemester and end semester exams (</w:t>
      </w:r>
      <w:r w:rsidRPr="00C46A6C">
        <w:rPr>
          <w:rFonts w:ascii="Times New Roman" w:hAnsi="Times New Roman" w:cs="Times New Roman"/>
          <w:color w:val="010302"/>
        </w:rPr>
        <w:t>4 subjects/year) with complete step‑wise model solutions and marking schemes.</w:t>
      </w:r>
    </w:p>
    <w:p w:rsidR="005E62C2" w:rsidRPr="00C46A6C" w:rsidRDefault="005E62C2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C46A6C">
        <w:rPr>
          <w:rFonts w:ascii="Times New Roman" w:hAnsi="Times New Roman" w:cs="Times New Roman"/>
          <w:color w:val="010302"/>
        </w:rPr>
        <w:t>CESA Head: led state</w:t>
      </w:r>
      <w:r w:rsidR="00AC4209">
        <w:rPr>
          <w:rFonts w:ascii="Times New Roman" w:hAnsi="Times New Roman" w:cs="Times New Roman"/>
          <w:color w:val="010302"/>
        </w:rPr>
        <w:t>-</w:t>
      </w:r>
      <w:r w:rsidRPr="00C46A6C">
        <w:rPr>
          <w:rFonts w:ascii="Times New Roman" w:hAnsi="Times New Roman" w:cs="Times New Roman"/>
          <w:color w:val="010302"/>
        </w:rPr>
        <w:t>level events “Prarambh” and “Sthaptya” (paper/poster presentations, model making, software projects, exhibitions; AutoCAD/3D guidance).</w:t>
      </w:r>
    </w:p>
    <w:p w:rsidR="005E62C2" w:rsidRDefault="005E62C2" w:rsidP="00081165">
      <w:pPr>
        <w:spacing w:line="276" w:lineRule="auto"/>
        <w:ind w:left="200" w:right="14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F3F42" w:rsidRDefault="001F3F42" w:rsidP="00081165">
      <w:pPr>
        <w:spacing w:line="276" w:lineRule="auto"/>
      </w:pPr>
      <w:r>
        <w:rPr>
          <w:b/>
        </w:rPr>
        <w:t xml:space="preserve">RD Civil Solutions, Pune </w:t>
      </w:r>
      <w:r w:rsidR="00AC4209">
        <w:rPr>
          <w:b/>
        </w:rPr>
        <w:t>-</w:t>
      </w:r>
      <w:r>
        <w:rPr>
          <w:b/>
        </w:rPr>
        <w:t xml:space="preserve"> Civil Engineer / Design Consultant | 2018</w:t>
      </w:r>
      <w:r w:rsidR="00AC4209">
        <w:rPr>
          <w:b/>
        </w:rPr>
        <w:t>-</w:t>
      </w:r>
      <w:r>
        <w:rPr>
          <w:b/>
        </w:rPr>
        <w:t>2021</w:t>
      </w:r>
    </w:p>
    <w:p w:rsidR="001F3F42" w:rsidRPr="001F3F42" w:rsidRDefault="001F3F42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1F3F42">
        <w:rPr>
          <w:rFonts w:ascii="Times New Roman" w:hAnsi="Times New Roman" w:cs="Times New Roman"/>
          <w:color w:val="010302"/>
        </w:rPr>
        <w:t>Provided design and feasibility studies for shoring systems for deep excavations for pipeline inte</w:t>
      </w:r>
      <w:r w:rsidR="004E6775">
        <w:rPr>
          <w:rFonts w:ascii="Times New Roman" w:hAnsi="Times New Roman" w:cs="Times New Roman"/>
          <w:color w:val="010302"/>
        </w:rPr>
        <w:t>rconnection works (Contract AMT</w:t>
      </w:r>
      <w:r w:rsidRPr="001F3F42">
        <w:rPr>
          <w:rFonts w:ascii="Times New Roman" w:hAnsi="Times New Roman" w:cs="Times New Roman"/>
          <w:color w:val="010302"/>
        </w:rPr>
        <w:t>I: Amar Mahal–Wadala–Parel).</w:t>
      </w:r>
    </w:p>
    <w:p w:rsidR="001F3F42" w:rsidRPr="001F3F42" w:rsidRDefault="001F3F42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1F3F42">
        <w:rPr>
          <w:rFonts w:ascii="Times New Roman" w:hAnsi="Times New Roman" w:cs="Times New Roman"/>
          <w:color w:val="010302"/>
        </w:rPr>
        <w:t>Designed temporary excavation support systems using sheet pile walls; performed stability checks and constructability considerations.</w:t>
      </w:r>
    </w:p>
    <w:p w:rsidR="001F3F42" w:rsidRPr="001F3F42" w:rsidRDefault="001F3F42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1F3F42">
        <w:rPr>
          <w:rFonts w:ascii="Times New Roman" w:hAnsi="Times New Roman" w:cs="Times New Roman"/>
          <w:color w:val="010302"/>
        </w:rPr>
        <w:t xml:space="preserve">Verified tunnel lining thickness (MS pipe) and designed micropile shoring for tunnel shafts/pits along Eastern Express </w:t>
      </w:r>
      <w:r w:rsidR="000268E4" w:rsidRPr="001F3F42">
        <w:rPr>
          <w:rFonts w:ascii="Times New Roman" w:hAnsi="Times New Roman" w:cs="Times New Roman"/>
          <w:color w:val="010302"/>
        </w:rPr>
        <w:t>Highway,</w:t>
      </w:r>
      <w:r w:rsidRPr="001F3F42">
        <w:rPr>
          <w:rFonts w:ascii="Times New Roman" w:hAnsi="Times New Roman" w:cs="Times New Roman"/>
          <w:color w:val="010302"/>
        </w:rPr>
        <w:t xml:space="preserve"> prepared design notes and deliverables for repeated project stages.</w:t>
      </w:r>
    </w:p>
    <w:p w:rsidR="002A6013" w:rsidRDefault="002A6013" w:rsidP="00081165">
      <w:pPr>
        <w:spacing w:line="276" w:lineRule="auto"/>
        <w:ind w:left="200" w:right="14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E77EE" w:rsidRDefault="007E77EE" w:rsidP="00081165">
      <w:pPr>
        <w:spacing w:line="276" w:lineRule="auto"/>
      </w:pPr>
      <w:r>
        <w:rPr>
          <w:b/>
        </w:rPr>
        <w:t xml:space="preserve">M/s R.S. Kolate, Pune </w:t>
      </w:r>
      <w:r w:rsidR="00AC4209">
        <w:rPr>
          <w:b/>
        </w:rPr>
        <w:t>-</w:t>
      </w:r>
      <w:r>
        <w:rPr>
          <w:b/>
        </w:rPr>
        <w:t xml:space="preserve"> Quantity Estimator &amp; Billing Engineer | 2014</w:t>
      </w:r>
      <w:r w:rsidR="000B5E81">
        <w:rPr>
          <w:b/>
        </w:rPr>
        <w:t>-</w:t>
      </w:r>
      <w:r>
        <w:rPr>
          <w:b/>
        </w:rPr>
        <w:t>2015</w:t>
      </w:r>
    </w:p>
    <w:p w:rsidR="007E77EE" w:rsidRPr="007E77EE" w:rsidRDefault="007E77EE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7E77EE">
        <w:rPr>
          <w:rFonts w:ascii="Times New Roman" w:hAnsi="Times New Roman" w:cs="Times New Roman"/>
          <w:color w:val="010302"/>
        </w:rPr>
        <w:t>Prepared quantity take</w:t>
      </w:r>
      <w:r w:rsidR="00AC4209">
        <w:rPr>
          <w:rFonts w:ascii="Times New Roman" w:hAnsi="Times New Roman" w:cs="Times New Roman"/>
          <w:color w:val="010302"/>
        </w:rPr>
        <w:t>-</w:t>
      </w:r>
      <w:r w:rsidRPr="007E77EE">
        <w:rPr>
          <w:rFonts w:ascii="Times New Roman" w:hAnsi="Times New Roman" w:cs="Times New Roman"/>
          <w:color w:val="010302"/>
        </w:rPr>
        <w:t>offs, BBS and estimates for residential building projects; checked R.A. bills and coordinated with contractors/consultants.</w:t>
      </w:r>
    </w:p>
    <w:p w:rsidR="007E77EE" w:rsidRDefault="007E77EE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7E77EE">
        <w:rPr>
          <w:rFonts w:ascii="Times New Roman" w:hAnsi="Times New Roman" w:cs="Times New Roman"/>
          <w:color w:val="010302"/>
        </w:rPr>
        <w:t>Reviewed tender documents, performed rate analysis and supported project cost monitoring.</w:t>
      </w:r>
    </w:p>
    <w:p w:rsidR="001930A0" w:rsidRPr="007E77EE" w:rsidRDefault="001930A0" w:rsidP="00081165">
      <w:pPr>
        <w:spacing w:line="276" w:lineRule="auto"/>
        <w:ind w:left="720" w:right="172"/>
        <w:jc w:val="both"/>
        <w:rPr>
          <w:rFonts w:ascii="Times New Roman" w:hAnsi="Times New Roman" w:cs="Times New Roman"/>
          <w:color w:val="010302"/>
        </w:rPr>
      </w:pPr>
    </w:p>
    <w:p w:rsidR="007E77EE" w:rsidRDefault="007E77EE" w:rsidP="00081165">
      <w:pPr>
        <w:spacing w:line="276" w:lineRule="auto"/>
      </w:pPr>
      <w:r>
        <w:rPr>
          <w:b/>
        </w:rPr>
        <w:t xml:space="preserve">Unity Infra Projects Ltd, Pune </w:t>
      </w:r>
      <w:r w:rsidR="00AC4209">
        <w:rPr>
          <w:b/>
        </w:rPr>
        <w:t>-</w:t>
      </w:r>
      <w:r>
        <w:rPr>
          <w:b/>
        </w:rPr>
        <w:t xml:space="preserve"> Trainee to Civil Engineer (Quantity Estimation &amp; Billing) | 2011</w:t>
      </w:r>
      <w:r w:rsidR="000B5E81">
        <w:rPr>
          <w:b/>
        </w:rPr>
        <w:t>-</w:t>
      </w:r>
      <w:r>
        <w:rPr>
          <w:b/>
        </w:rPr>
        <w:t>2014</w:t>
      </w:r>
    </w:p>
    <w:p w:rsidR="007E77EE" w:rsidRPr="007E77EE" w:rsidRDefault="007E77EE" w:rsidP="00081165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7E77EE">
        <w:rPr>
          <w:rFonts w:ascii="Times New Roman" w:hAnsi="Times New Roman" w:cs="Times New Roman"/>
          <w:color w:val="010302"/>
        </w:rPr>
        <w:t>Worked on major commercial and residential projects (e.g., Seasons Mall/Magarpatta, Amanora, Nanded City) supporting quantity take</w:t>
      </w:r>
      <w:r w:rsidR="00AC4209">
        <w:rPr>
          <w:rFonts w:ascii="Times New Roman" w:hAnsi="Times New Roman" w:cs="Times New Roman"/>
          <w:color w:val="010302"/>
        </w:rPr>
        <w:t>-</w:t>
      </w:r>
      <w:r w:rsidRPr="007E77EE">
        <w:rPr>
          <w:rFonts w:ascii="Times New Roman" w:hAnsi="Times New Roman" w:cs="Times New Roman"/>
          <w:color w:val="010302"/>
        </w:rPr>
        <w:t>offs, billing, site coordination and execution workflows.</w:t>
      </w:r>
    </w:p>
    <w:p w:rsidR="002A6013" w:rsidRDefault="002A6013" w:rsidP="00081165">
      <w:pPr>
        <w:spacing w:line="276" w:lineRule="auto"/>
        <w:ind w:left="200" w:right="14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2810" w:rsidRDefault="00D53F40" w:rsidP="00081165">
      <w:pPr>
        <w:spacing w:line="276" w:lineRule="auto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Overall,</w:t>
      </w:r>
      <w:r w:rsidR="0017091B">
        <w:rPr>
          <w:rFonts w:ascii="Times New Roman" w:hAnsi="Times New Roman" w:cs="Times New Roman"/>
          <w:b/>
          <w:bCs/>
          <w:color w:val="000000"/>
        </w:rPr>
        <w:t xml:space="preserve"> Role and </w:t>
      </w:r>
      <w:r w:rsidR="00E947A4">
        <w:rPr>
          <w:rFonts w:ascii="Times New Roman" w:hAnsi="Times New Roman" w:cs="Times New Roman"/>
          <w:b/>
          <w:bCs/>
          <w:color w:val="000000"/>
        </w:rPr>
        <w:t>Responsibility</w:t>
      </w:r>
      <w:r w:rsidR="00564491">
        <w:rPr>
          <w:rFonts w:ascii="Times New Roman" w:hAnsi="Times New Roman" w:cs="Times New Roman"/>
          <w:b/>
          <w:bCs/>
          <w:color w:val="000000"/>
        </w:rPr>
        <w:t xml:space="preserve"> – Industrial Experience </w:t>
      </w:r>
      <w:r w:rsidR="00564491">
        <w:rPr>
          <w:b/>
        </w:rPr>
        <w:t>| 20</w:t>
      </w:r>
      <w:r w:rsidR="003D7F56">
        <w:rPr>
          <w:b/>
        </w:rPr>
        <w:t>11</w:t>
      </w:r>
      <w:r w:rsidR="000B5E81">
        <w:rPr>
          <w:b/>
        </w:rPr>
        <w:t>-</w:t>
      </w:r>
      <w:r w:rsidR="00564491">
        <w:rPr>
          <w:b/>
        </w:rPr>
        <w:t>20</w:t>
      </w:r>
      <w:r w:rsidR="003D7F56">
        <w:rPr>
          <w:b/>
        </w:rPr>
        <w:t>21</w:t>
      </w:r>
    </w:p>
    <w:p w:rsidR="00BE2810" w:rsidRDefault="00E947A4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 xml:space="preserve">Estimation of quantity for the tender (Excavation, Concrete, Steel &amp; Finishing Items).  </w:t>
      </w:r>
    </w:p>
    <w:p w:rsidR="00BE2810" w:rsidRDefault="00E947A4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>Finalizing estimates of materials</w:t>
      </w:r>
      <w:r w:rsidR="00AC4209">
        <w:rPr>
          <w:rFonts w:ascii="Times New Roman" w:hAnsi="Times New Roman" w:cs="Times New Roman"/>
          <w:color w:val="010302"/>
        </w:rPr>
        <w:t>-</w:t>
      </w:r>
      <w:r w:rsidR="003A2724" w:rsidRPr="000D1533">
        <w:rPr>
          <w:rFonts w:ascii="Times New Roman" w:hAnsi="Times New Roman" w:cs="Times New Roman"/>
          <w:color w:val="010302"/>
        </w:rPr>
        <w:t>labor</w:t>
      </w:r>
      <w:r w:rsidR="00AC4209">
        <w:rPr>
          <w:rFonts w:ascii="Times New Roman" w:hAnsi="Times New Roman" w:cs="Times New Roman"/>
          <w:color w:val="010302"/>
        </w:rPr>
        <w:t>-</w:t>
      </w:r>
      <w:r w:rsidRPr="000D1533">
        <w:rPr>
          <w:rFonts w:ascii="Times New Roman" w:hAnsi="Times New Roman" w:cs="Times New Roman"/>
          <w:color w:val="010302"/>
        </w:rPr>
        <w:t>equipment</w:t>
      </w:r>
      <w:r w:rsidR="00AC4209">
        <w:rPr>
          <w:rFonts w:ascii="Times New Roman" w:hAnsi="Times New Roman" w:cs="Times New Roman"/>
          <w:color w:val="010302"/>
        </w:rPr>
        <w:t>-</w:t>
      </w:r>
      <w:r w:rsidRPr="000D1533">
        <w:rPr>
          <w:rFonts w:ascii="Times New Roman" w:hAnsi="Times New Roman" w:cs="Times New Roman"/>
          <w:color w:val="010302"/>
        </w:rPr>
        <w:t xml:space="preserve">overhead through MS Excel Spreadsheet at tender stage.  </w:t>
      </w:r>
      <w:r w:rsidRPr="000D1533">
        <w:rPr>
          <w:rFonts w:ascii="Times New Roman" w:hAnsi="Times New Roman" w:cs="Times New Roman"/>
          <w:color w:val="010302"/>
        </w:rPr>
        <w:br w:type="textWrapping" w:clear="all"/>
        <w:t xml:space="preserve">Studying tender documents and preparing notes/key points for PM.   </w:t>
      </w:r>
    </w:p>
    <w:p w:rsidR="00BE2810" w:rsidRDefault="00E947A4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 xml:space="preserve">Take out all quantities like concrete, steel and finishing item quantities from GFC drawings before executing  </w:t>
      </w:r>
    </w:p>
    <w:p w:rsidR="00BE2810" w:rsidRDefault="00E947A4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 xml:space="preserve">the work &amp; track their actual consumption.  </w:t>
      </w:r>
    </w:p>
    <w:p w:rsidR="00BE2810" w:rsidRDefault="00E947A4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 xml:space="preserve">Preparing bar bending schedule (BBS).  </w:t>
      </w:r>
    </w:p>
    <w:p w:rsidR="00BE2810" w:rsidRDefault="00E947A4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>Quantity estimation, Taking</w:t>
      </w:r>
      <w:r w:rsidR="00AC4209">
        <w:rPr>
          <w:rFonts w:ascii="Times New Roman" w:hAnsi="Times New Roman" w:cs="Times New Roman"/>
          <w:color w:val="010302"/>
        </w:rPr>
        <w:t>-</w:t>
      </w:r>
      <w:r w:rsidRPr="000D1533">
        <w:rPr>
          <w:rFonts w:ascii="Times New Roman" w:hAnsi="Times New Roman" w:cs="Times New Roman"/>
          <w:color w:val="010302"/>
        </w:rPr>
        <w:t>off quantities by using AutoCAD software</w:t>
      </w:r>
      <w:r w:rsidR="00206A14" w:rsidRPr="000D1533">
        <w:rPr>
          <w:rFonts w:ascii="Times New Roman" w:hAnsi="Times New Roman" w:cs="Times New Roman"/>
          <w:color w:val="010302"/>
        </w:rPr>
        <w:t>.</w:t>
      </w:r>
    </w:p>
    <w:p w:rsidR="00BE2810" w:rsidRDefault="00E947A4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>Prepare Estimate for project, Checking &amp; Finalizing R.A. and Sub</w:t>
      </w:r>
      <w:r w:rsidR="00AC4209">
        <w:rPr>
          <w:rFonts w:ascii="Times New Roman" w:hAnsi="Times New Roman" w:cs="Times New Roman"/>
          <w:color w:val="010302"/>
        </w:rPr>
        <w:t>-</w:t>
      </w:r>
      <w:r w:rsidRPr="000D1533">
        <w:rPr>
          <w:rFonts w:ascii="Times New Roman" w:hAnsi="Times New Roman" w:cs="Times New Roman"/>
          <w:color w:val="010302"/>
        </w:rPr>
        <w:t xml:space="preserve">Contractors Bills.  </w:t>
      </w:r>
      <w:r w:rsidRPr="000D1533">
        <w:rPr>
          <w:rFonts w:ascii="Times New Roman" w:hAnsi="Times New Roman" w:cs="Times New Roman"/>
          <w:color w:val="010302"/>
        </w:rPr>
        <w:br w:type="textWrapping" w:clear="all"/>
        <w:t>Prepare Cash flow for project</w:t>
      </w:r>
      <w:r w:rsidR="00206A14" w:rsidRPr="000D1533">
        <w:rPr>
          <w:rFonts w:ascii="Times New Roman" w:hAnsi="Times New Roman" w:cs="Times New Roman"/>
          <w:color w:val="010302"/>
        </w:rPr>
        <w:t>.</w:t>
      </w:r>
    </w:p>
    <w:p w:rsidR="000D1533" w:rsidRPr="000D1533" w:rsidRDefault="00E947A4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 xml:space="preserve">Prepare Monthly Cost Monitoring. (Budget v/s Actual). </w:t>
      </w:r>
    </w:p>
    <w:p w:rsidR="000D1533" w:rsidRPr="000D1533" w:rsidRDefault="00E947A4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 xml:space="preserve">Coordinating with </w:t>
      </w:r>
      <w:r w:rsidR="00877080" w:rsidRPr="000D1533">
        <w:rPr>
          <w:rFonts w:ascii="Times New Roman" w:hAnsi="Times New Roman" w:cs="Times New Roman"/>
          <w:color w:val="010302"/>
        </w:rPr>
        <w:t>Sub</w:t>
      </w:r>
      <w:r w:rsidR="00AC4209">
        <w:rPr>
          <w:rFonts w:ascii="Times New Roman" w:hAnsi="Times New Roman" w:cs="Times New Roman"/>
          <w:color w:val="010302"/>
        </w:rPr>
        <w:t>-</w:t>
      </w:r>
      <w:r w:rsidR="00877080" w:rsidRPr="000D1533">
        <w:rPr>
          <w:rFonts w:ascii="Times New Roman" w:hAnsi="Times New Roman" w:cs="Times New Roman"/>
          <w:color w:val="010302"/>
        </w:rPr>
        <w:t>contractors</w:t>
      </w:r>
      <w:r w:rsidRPr="000D1533">
        <w:rPr>
          <w:rFonts w:ascii="Times New Roman" w:hAnsi="Times New Roman" w:cs="Times New Roman"/>
          <w:color w:val="010302"/>
        </w:rPr>
        <w:t>, Project consultancy &amp; Client representatives.</w:t>
      </w:r>
    </w:p>
    <w:p w:rsidR="000D1533" w:rsidRPr="000D1533" w:rsidRDefault="000D1533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>Reviewed tender documents and supported rate analysis.</w:t>
      </w:r>
    </w:p>
    <w:p w:rsidR="000D1533" w:rsidRPr="000D1533" w:rsidRDefault="000D1533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 xml:space="preserve">Designed shoring and excavation support systems for deep excavations. </w:t>
      </w:r>
    </w:p>
    <w:p w:rsidR="000D1533" w:rsidRPr="000D1533" w:rsidRDefault="002D437A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>Design review, v</w:t>
      </w:r>
      <w:r w:rsidRPr="000D1533">
        <w:rPr>
          <w:rFonts w:ascii="Times New Roman" w:hAnsi="Times New Roman" w:cs="Times New Roman"/>
          <w:color w:val="010302"/>
        </w:rPr>
        <w:t>eri</w:t>
      </w:r>
      <w:r>
        <w:rPr>
          <w:rFonts w:ascii="Times New Roman" w:hAnsi="Times New Roman" w:cs="Times New Roman"/>
          <w:color w:val="010302"/>
        </w:rPr>
        <w:t xml:space="preserve">ficationand </w:t>
      </w:r>
      <w:r w:rsidR="000D1533" w:rsidRPr="000D1533">
        <w:rPr>
          <w:rFonts w:ascii="Times New Roman" w:hAnsi="Times New Roman" w:cs="Times New Roman"/>
          <w:color w:val="010302"/>
        </w:rPr>
        <w:t xml:space="preserve">designed micropile wall systems. </w:t>
      </w:r>
    </w:p>
    <w:p w:rsidR="000D1533" w:rsidRPr="000D1533" w:rsidRDefault="000D1533" w:rsidP="00081165">
      <w:pPr>
        <w:numPr>
          <w:ilvl w:val="0"/>
          <w:numId w:val="7"/>
        </w:numPr>
        <w:spacing w:line="276" w:lineRule="auto"/>
        <w:ind w:right="172"/>
        <w:rPr>
          <w:rFonts w:ascii="Times New Roman" w:hAnsi="Times New Roman" w:cs="Times New Roman"/>
          <w:color w:val="010302"/>
        </w:rPr>
      </w:pPr>
      <w:r w:rsidRPr="000D1533">
        <w:rPr>
          <w:rFonts w:ascii="Times New Roman" w:hAnsi="Times New Roman" w:cs="Times New Roman"/>
          <w:color w:val="010302"/>
        </w:rPr>
        <w:t>Prepared design notes, feasibility studies, and stability checks.</w:t>
      </w:r>
    </w:p>
    <w:p w:rsidR="000C3BAB" w:rsidRDefault="000C3BAB" w:rsidP="00081165">
      <w:pPr>
        <w:tabs>
          <w:tab w:val="left" w:pos="920"/>
        </w:tabs>
        <w:spacing w:before="120" w:line="276" w:lineRule="auto"/>
        <w:ind w:left="560"/>
        <w:rPr>
          <w:rFonts w:ascii="Times New Roman" w:hAnsi="Times New Roman" w:cs="Times New Roman"/>
          <w:color w:val="000000"/>
        </w:rPr>
      </w:pPr>
    </w:p>
    <w:p w:rsidR="000C3BAB" w:rsidRDefault="000C3BAB" w:rsidP="00081165">
      <w:pPr>
        <w:tabs>
          <w:tab w:val="left" w:pos="920"/>
        </w:tabs>
        <w:spacing w:before="120" w:line="276" w:lineRule="auto"/>
        <w:ind w:left="560"/>
        <w:rPr>
          <w:rFonts w:ascii="Times New Roman" w:hAnsi="Times New Roman" w:cs="Times New Roman"/>
          <w:color w:val="000000"/>
        </w:rPr>
      </w:pPr>
    </w:p>
    <w:p w:rsidR="00F160E3" w:rsidRDefault="00F160E3" w:rsidP="00081165">
      <w:pPr>
        <w:tabs>
          <w:tab w:val="left" w:pos="920"/>
        </w:tabs>
        <w:spacing w:before="120" w:line="276" w:lineRule="auto"/>
        <w:ind w:left="560"/>
        <w:rPr>
          <w:rFonts w:ascii="Cambria" w:hAnsi="Cambria" w:cs="Cambria"/>
          <w:color w:val="000000"/>
          <w:sz w:val="24"/>
          <w:szCs w:val="24"/>
        </w:rPr>
      </w:pPr>
    </w:p>
    <w:p w:rsidR="00BE2810" w:rsidRDefault="00E947A4" w:rsidP="00081165">
      <w:pPr>
        <w:spacing w:line="276" w:lineRule="auto"/>
        <w:ind w:left="200"/>
        <w:jc w:val="both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  <w:sz w:val="24"/>
          <w:szCs w:val="24"/>
        </w:rPr>
        <w:lastRenderedPageBreak/>
        <w:t>PUBLICATIONS IN CON</w:t>
      </w:r>
      <w:r>
        <w:rPr>
          <w:rFonts w:ascii="Cambria" w:hAnsi="Cambria" w:cs="Cambria"/>
          <w:color w:val="000000"/>
          <w:spacing w:val="20"/>
          <w:sz w:val="24"/>
          <w:szCs w:val="24"/>
        </w:rPr>
        <w:t>F</w:t>
      </w:r>
      <w:r>
        <w:rPr>
          <w:rFonts w:ascii="Cambria" w:hAnsi="Cambria" w:cs="Cambria"/>
          <w:color w:val="000000"/>
          <w:sz w:val="24"/>
          <w:szCs w:val="24"/>
        </w:rPr>
        <w:t>ERENCES AND JOURNAL</w:t>
      </w:r>
      <w:r>
        <w:rPr>
          <w:rFonts w:ascii="Cambria" w:hAnsi="Cambria" w:cs="Cambria"/>
          <w:color w:val="000000"/>
          <w:spacing w:val="20"/>
          <w:sz w:val="24"/>
          <w:szCs w:val="24"/>
        </w:rPr>
        <w:t>S</w:t>
      </w:r>
    </w:p>
    <w:p w:rsidR="00BE2810" w:rsidRPr="00C52887" w:rsidRDefault="004D0E3A" w:rsidP="0095379B">
      <w:pPr>
        <w:numPr>
          <w:ilvl w:val="0"/>
          <w:numId w:val="2"/>
        </w:numPr>
        <w:tabs>
          <w:tab w:val="left" w:pos="560"/>
        </w:tabs>
        <w:spacing w:before="240" w:line="276" w:lineRule="auto"/>
        <w:rPr>
          <w:rFonts w:cstheme="minorHAnsi"/>
          <w:color w:val="000000"/>
        </w:rPr>
      </w:pPr>
      <w:r w:rsidRPr="004D0E3A">
        <w:rPr>
          <w:rFonts w:cstheme="minorHAnsi"/>
          <w:noProof/>
        </w:rPr>
        <w:pict>
          <v:shape id="Freeform 106" o:spid="_x0000_s2059" style="position:absolute;left:0;text-align:left;margin-left:34.55pt;margin-top:2.3pt;width:526.3pt;height:.5pt;z-index:251658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" path="m,6097r6684009,l6684009,,,,,6097xe" fillcolor="#622423" stroked="f" strokeweight="1pt">
            <v:path arrowok="t"/>
            <w10:wrap anchorx="page"/>
          </v:shape>
        </w:pict>
      </w:r>
      <w:r w:rsidR="00E947A4" w:rsidRPr="00C52887">
        <w:rPr>
          <w:rFonts w:cstheme="minorHAnsi"/>
          <w:color w:val="000000"/>
        </w:rPr>
        <w:t>Pranoti Hunungare</w:t>
      </w:r>
      <w:r w:rsidR="0009368A" w:rsidRPr="0009368A">
        <w:rPr>
          <w:rFonts w:eastAsia="Times New Roman" w:cstheme="minorHAnsi"/>
          <w:i/>
          <w:iCs/>
          <w:lang w:bidi="mr-IN"/>
        </w:rPr>
        <w:t>et al</w:t>
      </w:r>
      <w:r w:rsidR="009E146C" w:rsidRPr="00C52887">
        <w:rPr>
          <w:rFonts w:eastAsia="Times New Roman" w:cstheme="minorHAnsi"/>
          <w:lang w:bidi="mr-IN"/>
        </w:rPr>
        <w:t>.</w:t>
      </w:r>
      <w:r w:rsidR="00E947A4" w:rsidRPr="00C52887">
        <w:rPr>
          <w:rFonts w:cstheme="minorHAnsi"/>
          <w:color w:val="000000"/>
        </w:rPr>
        <w:t>, “Numerical Analysis of Hygrothermal effect on Laminated Composite Plates</w:t>
      </w:r>
      <w:r w:rsidR="00E947A4" w:rsidRPr="00C52887">
        <w:rPr>
          <w:rFonts w:cstheme="minorHAnsi"/>
          <w:i/>
          <w:iCs/>
          <w:color w:val="000000"/>
        </w:rPr>
        <w:t>”</w:t>
      </w:r>
      <w:r w:rsidR="00E947A4" w:rsidRPr="00C52887">
        <w:rPr>
          <w:rFonts w:cstheme="minorHAnsi"/>
          <w:i/>
          <w:iCs/>
          <w:color w:val="000000"/>
          <w:spacing w:val="-1"/>
        </w:rPr>
        <w:t>, International</w:t>
      </w:r>
      <w:r w:rsidR="00E947A4" w:rsidRPr="00C52887">
        <w:rPr>
          <w:rFonts w:cstheme="minorHAnsi"/>
          <w:i/>
          <w:iCs/>
          <w:color w:val="000000"/>
        </w:rPr>
        <w:t>Research Journal of Engineering and Technology (IRJET)</w:t>
      </w:r>
      <w:r w:rsidR="00E947A4" w:rsidRPr="00C52887">
        <w:rPr>
          <w:rFonts w:cstheme="minorHAnsi"/>
          <w:color w:val="000000"/>
        </w:rPr>
        <w:t>, Vol. 4, Issue: 11, Nov</w:t>
      </w:r>
      <w:r w:rsidR="00AC4209" w:rsidRPr="00C52887">
        <w:rPr>
          <w:rFonts w:cstheme="minorHAnsi"/>
          <w:color w:val="000000"/>
        </w:rPr>
        <w:t>-</w:t>
      </w:r>
      <w:r w:rsidR="00E947A4" w:rsidRPr="00C52887">
        <w:rPr>
          <w:rFonts w:cstheme="minorHAnsi"/>
          <w:color w:val="000000"/>
        </w:rPr>
        <w:t xml:space="preserve">2017.  </w:t>
      </w:r>
    </w:p>
    <w:p w:rsidR="0048111F" w:rsidRPr="00C52887" w:rsidRDefault="0048111F" w:rsidP="00904873">
      <w:pPr>
        <w:numPr>
          <w:ilvl w:val="0"/>
          <w:numId w:val="2"/>
        </w:numPr>
        <w:tabs>
          <w:tab w:val="left" w:pos="560"/>
        </w:tabs>
        <w:spacing w:line="276" w:lineRule="auto"/>
        <w:rPr>
          <w:rFonts w:cstheme="minorHAnsi"/>
          <w:color w:val="010302"/>
        </w:rPr>
      </w:pPr>
      <w:r w:rsidRPr="00C52887">
        <w:rPr>
          <w:rFonts w:cstheme="minorHAnsi"/>
          <w:color w:val="010302"/>
        </w:rPr>
        <w:t>Pranoti Hunungare</w:t>
      </w:r>
      <w:r w:rsidR="0009368A" w:rsidRPr="0009368A">
        <w:rPr>
          <w:rFonts w:eastAsia="Times New Roman" w:cstheme="minorHAnsi"/>
          <w:i/>
          <w:iCs/>
          <w:lang w:bidi="mr-IN"/>
        </w:rPr>
        <w:t>et al</w:t>
      </w:r>
      <w:r w:rsidR="009E146C" w:rsidRPr="00C52887">
        <w:rPr>
          <w:rFonts w:eastAsia="Times New Roman" w:cstheme="minorHAnsi"/>
          <w:lang w:bidi="mr-IN"/>
        </w:rPr>
        <w:t>.</w:t>
      </w:r>
      <w:r w:rsidRPr="00C52887">
        <w:rPr>
          <w:rFonts w:cstheme="minorHAnsi"/>
          <w:color w:val="010302"/>
        </w:rPr>
        <w:t xml:space="preserve">, “Study and Analysis of LC3 Cement”, International Research Journal of Engineering and Technology (IRJET), </w:t>
      </w:r>
      <w:r w:rsidRPr="00C52887">
        <w:rPr>
          <w:rFonts w:cstheme="minorHAnsi"/>
          <w:i/>
          <w:iCs/>
          <w:color w:val="010302"/>
        </w:rPr>
        <w:t>e</w:t>
      </w:r>
      <w:r w:rsidR="00AC4209" w:rsidRPr="00C52887">
        <w:rPr>
          <w:rFonts w:cstheme="minorHAnsi"/>
          <w:i/>
          <w:iCs/>
          <w:color w:val="010302"/>
        </w:rPr>
        <w:t>-</w:t>
      </w:r>
      <w:r w:rsidRPr="00C52887">
        <w:rPr>
          <w:rFonts w:cstheme="minorHAnsi"/>
          <w:i/>
          <w:iCs/>
          <w:color w:val="010302"/>
        </w:rPr>
        <w:t>ISSN</w:t>
      </w:r>
      <w:r w:rsidRPr="00C52887">
        <w:rPr>
          <w:rFonts w:cstheme="minorHAnsi"/>
          <w:color w:val="010302"/>
        </w:rPr>
        <w:t>: 2395</w:t>
      </w:r>
      <w:r w:rsidR="00AC4209" w:rsidRPr="00C52887">
        <w:rPr>
          <w:rFonts w:cstheme="minorHAnsi"/>
          <w:color w:val="010302"/>
        </w:rPr>
        <w:t>-</w:t>
      </w:r>
      <w:r w:rsidRPr="00C52887">
        <w:rPr>
          <w:rFonts w:cstheme="minorHAnsi"/>
          <w:color w:val="010302"/>
        </w:rPr>
        <w:t>0056, p</w:t>
      </w:r>
      <w:r w:rsidR="00AC4209" w:rsidRPr="00C52887">
        <w:rPr>
          <w:rFonts w:cstheme="minorHAnsi"/>
          <w:color w:val="010302"/>
        </w:rPr>
        <w:t>-</w:t>
      </w:r>
      <w:r w:rsidRPr="00C52887">
        <w:rPr>
          <w:rFonts w:cstheme="minorHAnsi"/>
          <w:color w:val="010302"/>
        </w:rPr>
        <w:t>ISSN: 2395</w:t>
      </w:r>
      <w:r w:rsidR="00AC4209" w:rsidRPr="00C52887">
        <w:rPr>
          <w:rFonts w:cstheme="minorHAnsi"/>
          <w:color w:val="010302"/>
        </w:rPr>
        <w:t>-</w:t>
      </w:r>
      <w:r w:rsidRPr="00C52887">
        <w:rPr>
          <w:rFonts w:cstheme="minorHAnsi"/>
          <w:color w:val="010302"/>
        </w:rPr>
        <w:t>0072</w:t>
      </w:r>
      <w:r w:rsidR="00AA4F9D" w:rsidRPr="00C52887">
        <w:rPr>
          <w:rFonts w:cstheme="minorHAnsi"/>
          <w:color w:val="000000"/>
        </w:rPr>
        <w:t xml:space="preserve">, </w:t>
      </w:r>
      <w:r w:rsidR="000309F4" w:rsidRPr="00C52887">
        <w:rPr>
          <w:rFonts w:cstheme="minorHAnsi"/>
          <w:color w:val="000000"/>
        </w:rPr>
        <w:t>2024</w:t>
      </w:r>
      <w:r w:rsidRPr="00C52887">
        <w:rPr>
          <w:rFonts w:cstheme="minorHAnsi"/>
          <w:color w:val="010302"/>
        </w:rPr>
        <w:t>.</w:t>
      </w:r>
    </w:p>
    <w:p w:rsidR="0048111F" w:rsidRPr="00C52887" w:rsidRDefault="0048111F" w:rsidP="00904873">
      <w:pPr>
        <w:numPr>
          <w:ilvl w:val="0"/>
          <w:numId w:val="2"/>
        </w:numPr>
        <w:tabs>
          <w:tab w:val="left" w:pos="560"/>
        </w:tabs>
        <w:spacing w:line="276" w:lineRule="auto"/>
        <w:rPr>
          <w:rFonts w:cstheme="minorHAnsi"/>
          <w:color w:val="010302"/>
        </w:rPr>
      </w:pPr>
      <w:r w:rsidRPr="00C52887">
        <w:rPr>
          <w:rFonts w:cstheme="minorHAnsi"/>
          <w:color w:val="010302"/>
        </w:rPr>
        <w:t>Pranoti Hunungare</w:t>
      </w:r>
      <w:r w:rsidR="0009368A" w:rsidRPr="0009368A">
        <w:rPr>
          <w:rFonts w:eastAsia="Times New Roman" w:cstheme="minorHAnsi"/>
          <w:i/>
          <w:iCs/>
          <w:lang w:bidi="mr-IN"/>
        </w:rPr>
        <w:t>et al</w:t>
      </w:r>
      <w:r w:rsidR="009E146C" w:rsidRPr="00C52887">
        <w:rPr>
          <w:rFonts w:eastAsia="Times New Roman" w:cstheme="minorHAnsi"/>
          <w:lang w:bidi="mr-IN"/>
        </w:rPr>
        <w:t>.</w:t>
      </w:r>
      <w:r w:rsidRPr="00C52887">
        <w:rPr>
          <w:rFonts w:cstheme="minorHAnsi"/>
          <w:color w:val="010302"/>
        </w:rPr>
        <w:t xml:space="preserve">, “Accelerating the Process of Composting of Biomass”, JASC: Journal of Applied Science and Computation, </w:t>
      </w:r>
      <w:r w:rsidRPr="00C52887">
        <w:rPr>
          <w:rFonts w:cstheme="minorHAnsi"/>
          <w:i/>
          <w:iCs/>
          <w:color w:val="010302"/>
        </w:rPr>
        <w:t>ISSN</w:t>
      </w:r>
      <w:r w:rsidRPr="00C52887">
        <w:rPr>
          <w:rFonts w:cstheme="minorHAnsi"/>
          <w:color w:val="010302"/>
        </w:rPr>
        <w:t>: 1076</w:t>
      </w:r>
      <w:r w:rsidR="00AC4209" w:rsidRPr="00C52887">
        <w:rPr>
          <w:rFonts w:cstheme="minorHAnsi"/>
          <w:color w:val="010302"/>
        </w:rPr>
        <w:t>-</w:t>
      </w:r>
      <w:r w:rsidRPr="00C52887">
        <w:rPr>
          <w:rFonts w:cstheme="minorHAnsi"/>
          <w:color w:val="010302"/>
        </w:rPr>
        <w:t>5131</w:t>
      </w:r>
      <w:r w:rsidR="00AA4F9D" w:rsidRPr="00C52887">
        <w:rPr>
          <w:rFonts w:cstheme="minorHAnsi"/>
          <w:color w:val="000000"/>
        </w:rPr>
        <w:t xml:space="preserve">, </w:t>
      </w:r>
      <w:r w:rsidR="000309F4" w:rsidRPr="00C52887">
        <w:rPr>
          <w:rFonts w:cstheme="minorHAnsi"/>
          <w:color w:val="000000"/>
        </w:rPr>
        <w:t>2024</w:t>
      </w:r>
      <w:r w:rsidRPr="00C52887">
        <w:rPr>
          <w:rFonts w:cstheme="minorHAnsi"/>
          <w:color w:val="010302"/>
        </w:rPr>
        <w:t>.</w:t>
      </w:r>
    </w:p>
    <w:p w:rsidR="00F160E3" w:rsidRPr="00C52887" w:rsidRDefault="0048111F" w:rsidP="00904873">
      <w:pPr>
        <w:numPr>
          <w:ilvl w:val="0"/>
          <w:numId w:val="2"/>
        </w:numPr>
        <w:tabs>
          <w:tab w:val="left" w:pos="560"/>
        </w:tabs>
        <w:spacing w:line="276" w:lineRule="auto"/>
        <w:rPr>
          <w:rFonts w:cstheme="minorHAnsi"/>
          <w:color w:val="010302"/>
        </w:rPr>
      </w:pPr>
      <w:r w:rsidRPr="00C52887">
        <w:rPr>
          <w:rFonts w:cstheme="minorHAnsi"/>
          <w:color w:val="010302"/>
        </w:rPr>
        <w:t>Pranoti Hunungare</w:t>
      </w:r>
      <w:r w:rsidR="0009368A" w:rsidRPr="0009368A">
        <w:rPr>
          <w:rFonts w:eastAsia="Times New Roman" w:cstheme="minorHAnsi"/>
          <w:i/>
          <w:iCs/>
          <w:lang w:bidi="mr-IN"/>
        </w:rPr>
        <w:t>et al</w:t>
      </w:r>
      <w:r w:rsidR="009E146C" w:rsidRPr="00C52887">
        <w:rPr>
          <w:rFonts w:eastAsia="Times New Roman" w:cstheme="minorHAnsi"/>
          <w:lang w:bidi="mr-IN"/>
        </w:rPr>
        <w:t>.</w:t>
      </w:r>
      <w:r w:rsidRPr="00C52887">
        <w:rPr>
          <w:rFonts w:cstheme="minorHAnsi"/>
          <w:color w:val="010302"/>
        </w:rPr>
        <w:t xml:space="preserve">, “Electricity Generation and Recharging Aquifers”, JASC: Journal of Applied Science and Computation, </w:t>
      </w:r>
      <w:r w:rsidRPr="00C52887">
        <w:rPr>
          <w:rFonts w:cstheme="minorHAnsi"/>
          <w:i/>
          <w:iCs/>
          <w:color w:val="010302"/>
        </w:rPr>
        <w:t>ISSN</w:t>
      </w:r>
      <w:r w:rsidRPr="00C52887">
        <w:rPr>
          <w:rFonts w:cstheme="minorHAnsi"/>
          <w:color w:val="010302"/>
        </w:rPr>
        <w:t>: 1076</w:t>
      </w:r>
      <w:r w:rsidR="00AC4209" w:rsidRPr="00C52887">
        <w:rPr>
          <w:rFonts w:cstheme="minorHAnsi"/>
          <w:color w:val="010302"/>
        </w:rPr>
        <w:t>-</w:t>
      </w:r>
      <w:r w:rsidRPr="00C52887">
        <w:rPr>
          <w:rFonts w:cstheme="minorHAnsi"/>
          <w:color w:val="010302"/>
        </w:rPr>
        <w:t>5131</w:t>
      </w:r>
      <w:r w:rsidR="00AA4F9D" w:rsidRPr="00C52887">
        <w:rPr>
          <w:rFonts w:cstheme="minorHAnsi"/>
          <w:color w:val="000000"/>
        </w:rPr>
        <w:t xml:space="preserve">, </w:t>
      </w:r>
      <w:r w:rsidR="000309F4" w:rsidRPr="00C52887">
        <w:rPr>
          <w:rFonts w:cstheme="minorHAnsi"/>
          <w:color w:val="000000"/>
        </w:rPr>
        <w:t>2024</w:t>
      </w:r>
      <w:r w:rsidRPr="00C52887">
        <w:rPr>
          <w:rFonts w:cstheme="minorHAnsi"/>
          <w:color w:val="010302"/>
        </w:rPr>
        <w:t>.</w:t>
      </w:r>
    </w:p>
    <w:p w:rsidR="00E32988" w:rsidRPr="00C52887" w:rsidRDefault="00E32988" w:rsidP="00904873">
      <w:pPr>
        <w:numPr>
          <w:ilvl w:val="0"/>
          <w:numId w:val="2"/>
        </w:numPr>
        <w:tabs>
          <w:tab w:val="left" w:pos="560"/>
        </w:tabs>
        <w:spacing w:line="276" w:lineRule="auto"/>
        <w:rPr>
          <w:rFonts w:eastAsia="Times New Roman" w:cstheme="minorHAnsi"/>
          <w:lang w:bidi="mr-IN"/>
        </w:rPr>
      </w:pPr>
      <w:r w:rsidRPr="00C52887">
        <w:rPr>
          <w:rFonts w:eastAsia="Times New Roman" w:cstheme="minorHAnsi"/>
          <w:lang w:bidi="mr-IN"/>
        </w:rPr>
        <w:t>Pranoti Hunungare</w:t>
      </w:r>
      <w:r w:rsidR="0009368A" w:rsidRPr="0009368A">
        <w:rPr>
          <w:rFonts w:eastAsia="Times New Roman" w:cstheme="minorHAnsi"/>
          <w:i/>
          <w:iCs/>
          <w:lang w:bidi="mr-IN"/>
        </w:rPr>
        <w:t>et al</w:t>
      </w:r>
      <w:r w:rsidR="009E146C" w:rsidRPr="00C52887">
        <w:rPr>
          <w:rFonts w:eastAsia="Times New Roman" w:cstheme="minorHAnsi"/>
          <w:lang w:bidi="mr-IN"/>
        </w:rPr>
        <w:t>.</w:t>
      </w:r>
      <w:r w:rsidRPr="00C52887">
        <w:rPr>
          <w:rFonts w:eastAsia="Times New Roman" w:cstheme="minorHAnsi"/>
          <w:lang w:bidi="mr-IN"/>
        </w:rPr>
        <w:t>, “Deep Learning</w:t>
      </w:r>
      <w:r w:rsidR="00AC4209" w:rsidRPr="00C52887">
        <w:rPr>
          <w:rFonts w:eastAsia="Times New Roman" w:cstheme="minorHAnsi"/>
          <w:lang w:bidi="mr-IN"/>
        </w:rPr>
        <w:t>-</w:t>
      </w:r>
      <w:r w:rsidRPr="00C52887">
        <w:rPr>
          <w:rFonts w:eastAsia="Times New Roman" w:cstheme="minorHAnsi"/>
          <w:lang w:bidi="mr-IN"/>
        </w:rPr>
        <w:t xml:space="preserve">Based Structural Health Monitoring of an ASCE Benchmark Building Using Simulated Data”, </w:t>
      </w:r>
      <w:r w:rsidRPr="00C52887">
        <w:rPr>
          <w:rFonts w:eastAsia="Times New Roman" w:cstheme="minorHAnsi"/>
          <w:i/>
          <w:iCs/>
          <w:lang w:bidi="mr-IN"/>
        </w:rPr>
        <w:t>Asian Journal of Civil Engineering</w:t>
      </w:r>
      <w:r w:rsidRPr="00C52887">
        <w:rPr>
          <w:rFonts w:eastAsia="Times New Roman" w:cstheme="minorHAnsi"/>
          <w:lang w:bidi="mr-IN"/>
        </w:rPr>
        <w:t xml:space="preserve"> (Springer, Scopus Indexed, Q2), November 2025. </w:t>
      </w:r>
    </w:p>
    <w:p w:rsidR="00441D94" w:rsidRPr="00C52887" w:rsidRDefault="00441D94" w:rsidP="00904873">
      <w:pPr>
        <w:numPr>
          <w:ilvl w:val="0"/>
          <w:numId w:val="2"/>
        </w:numPr>
        <w:tabs>
          <w:tab w:val="left" w:pos="560"/>
        </w:tabs>
        <w:spacing w:line="276" w:lineRule="auto"/>
        <w:rPr>
          <w:rFonts w:eastAsia="Times New Roman" w:cstheme="minorHAnsi"/>
          <w:lang w:bidi="mr-IN"/>
        </w:rPr>
      </w:pPr>
      <w:r w:rsidRPr="00C52887">
        <w:rPr>
          <w:rFonts w:eastAsia="Times New Roman" w:cstheme="minorHAnsi"/>
          <w:lang w:bidi="mr-IN"/>
        </w:rPr>
        <w:t>Pranoti Hunungare</w:t>
      </w:r>
      <w:r w:rsidR="0009368A" w:rsidRPr="0009368A">
        <w:rPr>
          <w:rFonts w:eastAsia="Times New Roman" w:cstheme="minorHAnsi"/>
          <w:i/>
          <w:iCs/>
          <w:lang w:bidi="mr-IN"/>
        </w:rPr>
        <w:t>et al</w:t>
      </w:r>
      <w:r w:rsidR="009E146C" w:rsidRPr="00C52887">
        <w:rPr>
          <w:rFonts w:eastAsia="Times New Roman" w:cstheme="minorHAnsi"/>
          <w:lang w:bidi="mr-IN"/>
        </w:rPr>
        <w:t>.</w:t>
      </w:r>
      <w:r w:rsidRPr="00C52887">
        <w:rPr>
          <w:rFonts w:eastAsia="Times New Roman" w:cstheme="minorHAnsi"/>
          <w:lang w:bidi="mr-IN"/>
        </w:rPr>
        <w:t xml:space="preserve">, “Water Quality and Proposed Restoration for Malgaon Lake, Kolhapur District, Maharashtra State, India”, </w:t>
      </w:r>
      <w:r w:rsidRPr="00C52887">
        <w:rPr>
          <w:rFonts w:eastAsia="Times New Roman" w:cstheme="minorHAnsi"/>
          <w:i/>
          <w:iCs/>
          <w:lang w:bidi="mr-IN"/>
        </w:rPr>
        <w:t>Total Environment Advances</w:t>
      </w:r>
      <w:r w:rsidRPr="00C52887">
        <w:rPr>
          <w:rFonts w:eastAsia="Times New Roman" w:cstheme="minorHAnsi"/>
          <w:lang w:bidi="mr-IN"/>
        </w:rPr>
        <w:t xml:space="preserve"> (ScienceDirect; Scopus</w:t>
      </w:r>
      <w:r w:rsidR="00AC4209" w:rsidRPr="00C52887">
        <w:rPr>
          <w:rFonts w:eastAsia="Times New Roman" w:cstheme="minorHAnsi"/>
          <w:lang w:bidi="mr-IN"/>
        </w:rPr>
        <w:t>-</w:t>
      </w:r>
      <w:r w:rsidRPr="00C52887">
        <w:rPr>
          <w:rFonts w:eastAsia="Times New Roman" w:cstheme="minorHAnsi"/>
          <w:lang w:bidi="mr-IN"/>
        </w:rPr>
        <w:t xml:space="preserve">indexed; Publisher: Elsevier), June 2025. </w:t>
      </w:r>
    </w:p>
    <w:p w:rsidR="009B70C8" w:rsidRPr="00C52887" w:rsidRDefault="009B70C8" w:rsidP="00904873">
      <w:pPr>
        <w:numPr>
          <w:ilvl w:val="0"/>
          <w:numId w:val="2"/>
        </w:numPr>
        <w:tabs>
          <w:tab w:val="left" w:pos="560"/>
        </w:tabs>
        <w:spacing w:line="276" w:lineRule="auto"/>
        <w:rPr>
          <w:rFonts w:cstheme="minorHAnsi"/>
        </w:rPr>
      </w:pPr>
      <w:r w:rsidRPr="00C52887">
        <w:rPr>
          <w:rFonts w:cstheme="minorHAnsi"/>
        </w:rPr>
        <w:t xml:space="preserve">Pranati O. Shirole </w:t>
      </w:r>
      <w:r w:rsidR="0009368A" w:rsidRPr="0009368A">
        <w:rPr>
          <w:rStyle w:val="Emphasis"/>
          <w:rFonts w:cstheme="minorHAnsi"/>
        </w:rPr>
        <w:t>et al</w:t>
      </w:r>
      <w:r w:rsidRPr="00C52887">
        <w:rPr>
          <w:rStyle w:val="Emphasis"/>
          <w:rFonts w:cstheme="minorHAnsi"/>
        </w:rPr>
        <w:t xml:space="preserve">., </w:t>
      </w:r>
      <w:r w:rsidRPr="00C52887">
        <w:rPr>
          <w:rFonts w:cstheme="minorHAnsi"/>
        </w:rPr>
        <w:t>“Wood and Steel in Concrete / Brick Building Method and Processes”</w:t>
      </w:r>
      <w:r w:rsidRPr="00C52887">
        <w:rPr>
          <w:rFonts w:cstheme="minorHAnsi"/>
        </w:rPr>
        <w:br/>
      </w:r>
      <w:r w:rsidRPr="00C52887">
        <w:rPr>
          <w:rStyle w:val="Emphasis"/>
          <w:rFonts w:cstheme="minorHAnsi"/>
        </w:rPr>
        <w:t>National Patent Application</w:t>
      </w:r>
      <w:r w:rsidRPr="00C52887">
        <w:rPr>
          <w:rFonts w:cstheme="minorHAnsi"/>
        </w:rPr>
        <w:t xml:space="preserve">, Application No.: </w:t>
      </w:r>
      <w:r w:rsidR="00AC7BCB" w:rsidRPr="00C52887">
        <w:rPr>
          <w:rFonts w:cstheme="minorHAnsi"/>
        </w:rPr>
        <w:t>202321034728</w:t>
      </w:r>
      <w:r w:rsidRPr="00C52887">
        <w:rPr>
          <w:rFonts w:cstheme="minorHAnsi"/>
        </w:rPr>
        <w:t xml:space="preserve">, Published on </w:t>
      </w:r>
      <w:r w:rsidRPr="00C52887">
        <w:rPr>
          <w:rStyle w:val="Strong"/>
          <w:rFonts w:cstheme="minorHAnsi"/>
          <w:b w:val="0"/>
          <w:bCs w:val="0"/>
        </w:rPr>
        <w:t>18</w:t>
      </w:r>
      <w:r w:rsidR="00AC4209" w:rsidRPr="00C52887">
        <w:rPr>
          <w:rStyle w:val="Strong"/>
          <w:rFonts w:cstheme="minorHAnsi"/>
          <w:b w:val="0"/>
          <w:bCs w:val="0"/>
        </w:rPr>
        <w:t>-</w:t>
      </w:r>
      <w:r w:rsidRPr="00C52887">
        <w:rPr>
          <w:rStyle w:val="Strong"/>
          <w:rFonts w:cstheme="minorHAnsi"/>
          <w:b w:val="0"/>
          <w:bCs w:val="0"/>
        </w:rPr>
        <w:t>05</w:t>
      </w:r>
      <w:r w:rsidR="00AC4209" w:rsidRPr="00C52887">
        <w:rPr>
          <w:rStyle w:val="Strong"/>
          <w:rFonts w:cstheme="minorHAnsi"/>
          <w:b w:val="0"/>
          <w:bCs w:val="0"/>
        </w:rPr>
        <w:t>-</w:t>
      </w:r>
      <w:r w:rsidRPr="00C52887">
        <w:rPr>
          <w:rStyle w:val="Strong"/>
          <w:rFonts w:cstheme="minorHAnsi"/>
          <w:b w:val="0"/>
          <w:bCs w:val="0"/>
        </w:rPr>
        <w:t>2023</w:t>
      </w:r>
      <w:r w:rsidRPr="00C52887">
        <w:rPr>
          <w:rFonts w:cstheme="minorHAnsi"/>
          <w:b/>
          <w:bCs/>
        </w:rPr>
        <w:t>.</w:t>
      </w:r>
    </w:p>
    <w:p w:rsidR="002065DE" w:rsidRPr="00C52887" w:rsidRDefault="00E5705F" w:rsidP="00904873">
      <w:pPr>
        <w:numPr>
          <w:ilvl w:val="0"/>
          <w:numId w:val="2"/>
        </w:numPr>
        <w:tabs>
          <w:tab w:val="left" w:pos="560"/>
        </w:tabs>
        <w:spacing w:line="276" w:lineRule="auto"/>
        <w:rPr>
          <w:rFonts w:eastAsia="Times New Roman" w:cstheme="minorHAnsi"/>
          <w:lang w:bidi="mr-IN"/>
        </w:rPr>
      </w:pPr>
      <w:r w:rsidRPr="00C52887">
        <w:rPr>
          <w:rFonts w:cstheme="minorHAnsi"/>
        </w:rPr>
        <w:t xml:space="preserve">Pranati O. Shirole </w:t>
      </w:r>
      <w:r w:rsidR="0009368A" w:rsidRPr="0009368A">
        <w:rPr>
          <w:rStyle w:val="Emphasis"/>
          <w:rFonts w:cstheme="minorHAnsi"/>
        </w:rPr>
        <w:t>et al</w:t>
      </w:r>
      <w:r w:rsidRPr="00C52887">
        <w:rPr>
          <w:rStyle w:val="Emphasis"/>
          <w:rFonts w:cstheme="minorHAnsi"/>
        </w:rPr>
        <w:t>.,</w:t>
      </w:r>
      <w:r w:rsidR="002065DE" w:rsidRPr="00C52887">
        <w:rPr>
          <w:rFonts w:eastAsia="Times New Roman" w:cstheme="minorHAnsi"/>
          <w:lang w:bidi="mr-IN"/>
        </w:rPr>
        <w:t>“Structural and Non</w:t>
      </w:r>
      <w:r w:rsidR="00AC4209" w:rsidRPr="00C52887">
        <w:rPr>
          <w:rFonts w:eastAsia="Times New Roman" w:cstheme="minorHAnsi"/>
          <w:lang w:bidi="mr-IN"/>
        </w:rPr>
        <w:t>-</w:t>
      </w:r>
      <w:r w:rsidR="002065DE" w:rsidRPr="00C52887">
        <w:rPr>
          <w:rFonts w:eastAsia="Times New Roman" w:cstheme="minorHAnsi"/>
          <w:lang w:bidi="mr-IN"/>
        </w:rPr>
        <w:t xml:space="preserve">Structural </w:t>
      </w:r>
      <w:r w:rsidR="008755B9" w:rsidRPr="00C52887">
        <w:rPr>
          <w:rFonts w:eastAsia="Times New Roman" w:cstheme="minorHAnsi"/>
          <w:lang w:bidi="mr-IN"/>
        </w:rPr>
        <w:t>Behavior</w:t>
      </w:r>
      <w:r w:rsidR="002065DE" w:rsidRPr="00C52887">
        <w:rPr>
          <w:rFonts w:eastAsia="Times New Roman" w:cstheme="minorHAnsi"/>
          <w:lang w:bidi="mr-IN"/>
        </w:rPr>
        <w:t xml:space="preserve"> Analysis of Structures (Brick, Concrete, Stone, Wood, Steel Structures etc.)” </w:t>
      </w:r>
      <w:r w:rsidR="002065DE" w:rsidRPr="00C52887">
        <w:rPr>
          <w:rFonts w:eastAsia="Times New Roman" w:cstheme="minorHAnsi"/>
          <w:i/>
          <w:iCs/>
          <w:lang w:bidi="mr-IN"/>
        </w:rPr>
        <w:t>National Patent Application</w:t>
      </w:r>
      <w:r w:rsidR="002065DE" w:rsidRPr="00C52887">
        <w:rPr>
          <w:rFonts w:eastAsia="Times New Roman" w:cstheme="minorHAnsi"/>
          <w:lang w:bidi="mr-IN"/>
        </w:rPr>
        <w:t xml:space="preserve">, Application No.: </w:t>
      </w:r>
      <w:r w:rsidR="00AC7BCB" w:rsidRPr="00C52887">
        <w:rPr>
          <w:rFonts w:eastAsia="Times New Roman" w:cstheme="minorHAnsi"/>
          <w:lang w:bidi="mr-IN"/>
        </w:rPr>
        <w:t>202321034733</w:t>
      </w:r>
      <w:r w:rsidR="002065DE" w:rsidRPr="00C52887">
        <w:rPr>
          <w:rFonts w:eastAsia="Times New Roman" w:cstheme="minorHAnsi"/>
          <w:lang w:bidi="mr-IN"/>
        </w:rPr>
        <w:t>, Published on 18</w:t>
      </w:r>
      <w:r w:rsidR="00AC4209" w:rsidRPr="00C52887">
        <w:rPr>
          <w:rFonts w:eastAsia="Times New Roman" w:cstheme="minorHAnsi"/>
          <w:lang w:bidi="mr-IN"/>
        </w:rPr>
        <w:t>-</w:t>
      </w:r>
      <w:r w:rsidR="002065DE" w:rsidRPr="00C52887">
        <w:rPr>
          <w:rFonts w:eastAsia="Times New Roman" w:cstheme="minorHAnsi"/>
          <w:lang w:bidi="mr-IN"/>
        </w:rPr>
        <w:t>05</w:t>
      </w:r>
      <w:r w:rsidR="00AC4209" w:rsidRPr="00C52887">
        <w:rPr>
          <w:rFonts w:eastAsia="Times New Roman" w:cstheme="minorHAnsi"/>
          <w:lang w:bidi="mr-IN"/>
        </w:rPr>
        <w:t>-</w:t>
      </w:r>
      <w:r w:rsidR="002065DE" w:rsidRPr="00C52887">
        <w:rPr>
          <w:rFonts w:eastAsia="Times New Roman" w:cstheme="minorHAnsi"/>
          <w:lang w:bidi="mr-IN"/>
        </w:rPr>
        <w:t>2023.</w:t>
      </w:r>
    </w:p>
    <w:p w:rsidR="002065DE" w:rsidRPr="00C52887" w:rsidRDefault="00E5705F" w:rsidP="00904873">
      <w:pPr>
        <w:numPr>
          <w:ilvl w:val="0"/>
          <w:numId w:val="2"/>
        </w:numPr>
        <w:tabs>
          <w:tab w:val="left" w:pos="560"/>
        </w:tabs>
        <w:spacing w:line="276" w:lineRule="auto"/>
        <w:rPr>
          <w:rFonts w:eastAsia="Times New Roman" w:cstheme="minorHAnsi"/>
          <w:lang w:bidi="mr-IN"/>
        </w:rPr>
      </w:pPr>
      <w:r w:rsidRPr="00C52887">
        <w:rPr>
          <w:rFonts w:cstheme="minorHAnsi"/>
        </w:rPr>
        <w:t xml:space="preserve">Pranati O. Shirole </w:t>
      </w:r>
      <w:r w:rsidR="0009368A" w:rsidRPr="0009368A">
        <w:rPr>
          <w:rStyle w:val="Emphasis"/>
          <w:rFonts w:cstheme="minorHAnsi"/>
        </w:rPr>
        <w:t>et al</w:t>
      </w:r>
      <w:r w:rsidRPr="00C52887">
        <w:rPr>
          <w:rStyle w:val="Emphasis"/>
          <w:rFonts w:cstheme="minorHAnsi"/>
        </w:rPr>
        <w:t>.,</w:t>
      </w:r>
      <w:r w:rsidR="002065DE" w:rsidRPr="00C52887">
        <w:rPr>
          <w:rFonts w:eastAsia="Times New Roman" w:cstheme="minorHAnsi"/>
          <w:lang w:bidi="mr-IN"/>
        </w:rPr>
        <w:t>“Thermal Insulation CLC Brick Using Glass Fiber Mesh”</w:t>
      </w:r>
      <w:r w:rsidR="002065DE" w:rsidRPr="00C52887">
        <w:rPr>
          <w:rFonts w:eastAsia="Times New Roman" w:cstheme="minorHAnsi"/>
          <w:lang w:bidi="mr-IN"/>
        </w:rPr>
        <w:br/>
      </w:r>
      <w:r w:rsidR="002065DE" w:rsidRPr="00C52887">
        <w:rPr>
          <w:rFonts w:eastAsia="Times New Roman" w:cstheme="minorHAnsi"/>
          <w:i/>
          <w:iCs/>
          <w:lang w:bidi="mr-IN"/>
        </w:rPr>
        <w:t>National Patent Application</w:t>
      </w:r>
      <w:r w:rsidR="002065DE" w:rsidRPr="00C52887">
        <w:rPr>
          <w:rFonts w:eastAsia="Times New Roman" w:cstheme="minorHAnsi"/>
          <w:lang w:bidi="mr-IN"/>
        </w:rPr>
        <w:t xml:space="preserve">, Application No.: </w:t>
      </w:r>
      <w:r w:rsidR="003568B5" w:rsidRPr="00C52887">
        <w:rPr>
          <w:rFonts w:eastAsia="Times New Roman" w:cstheme="minorHAnsi"/>
          <w:lang w:bidi="mr-IN"/>
        </w:rPr>
        <w:t>202421030953</w:t>
      </w:r>
      <w:r w:rsidR="002065DE" w:rsidRPr="00C52887">
        <w:rPr>
          <w:rFonts w:eastAsia="Times New Roman" w:cstheme="minorHAnsi"/>
          <w:lang w:bidi="mr-IN"/>
        </w:rPr>
        <w:t>, Published on 18</w:t>
      </w:r>
      <w:r w:rsidR="00AC4209" w:rsidRPr="00C52887">
        <w:rPr>
          <w:rFonts w:eastAsia="Times New Roman" w:cstheme="minorHAnsi"/>
          <w:lang w:bidi="mr-IN"/>
        </w:rPr>
        <w:t>-</w:t>
      </w:r>
      <w:r w:rsidR="002065DE" w:rsidRPr="00C52887">
        <w:rPr>
          <w:rFonts w:eastAsia="Times New Roman" w:cstheme="minorHAnsi"/>
          <w:lang w:bidi="mr-IN"/>
        </w:rPr>
        <w:t>04</w:t>
      </w:r>
      <w:r w:rsidR="00AC4209" w:rsidRPr="00C52887">
        <w:rPr>
          <w:rFonts w:eastAsia="Times New Roman" w:cstheme="minorHAnsi"/>
          <w:lang w:bidi="mr-IN"/>
        </w:rPr>
        <w:t>-</w:t>
      </w:r>
      <w:r w:rsidR="002065DE" w:rsidRPr="00C52887">
        <w:rPr>
          <w:rFonts w:eastAsia="Times New Roman" w:cstheme="minorHAnsi"/>
          <w:lang w:bidi="mr-IN"/>
        </w:rPr>
        <w:t>2024.</w:t>
      </w:r>
    </w:p>
    <w:p w:rsidR="00001141" w:rsidRPr="00001141" w:rsidRDefault="00DF2472" w:rsidP="009B61B6">
      <w:pPr>
        <w:spacing w:before="240" w:line="276" w:lineRule="auto"/>
        <w:ind w:left="200"/>
        <w:jc w:val="both"/>
        <w:rPr>
          <w:rFonts w:ascii="Segoe UI" w:eastAsia="Times New Roman" w:hAnsi="Segoe UI" w:cs="Segoe UI"/>
          <w:sz w:val="21"/>
          <w:szCs w:val="21"/>
          <w:lang w:bidi="mr-IN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TRAINNING </w:t>
      </w:r>
      <w:r w:rsidR="00AC4209">
        <w:rPr>
          <w:rFonts w:ascii="Cambria" w:hAnsi="Cambria" w:cs="Cambria"/>
          <w:color w:val="000000"/>
          <w:sz w:val="24"/>
          <w:szCs w:val="24"/>
        </w:rPr>
        <w:t>-</w:t>
      </w:r>
      <w:r w:rsidR="00001141" w:rsidRPr="00001141">
        <w:rPr>
          <w:rFonts w:ascii="Cambria" w:hAnsi="Cambria" w:cs="Cambria"/>
          <w:color w:val="000000"/>
          <w:sz w:val="24"/>
          <w:szCs w:val="24"/>
        </w:rPr>
        <w:t>FACULTY</w:t>
      </w:r>
      <w:r w:rsidR="00001141" w:rsidRPr="000B5E81">
        <w:rPr>
          <w:rFonts w:ascii="Cambria" w:hAnsi="Cambria" w:cs="Cambria"/>
          <w:color w:val="000000"/>
          <w:sz w:val="24"/>
          <w:szCs w:val="24"/>
        </w:rPr>
        <w:t xml:space="preserve"> DEVELOPMENT PROGRAM</w:t>
      </w:r>
      <w:r w:rsidR="002C306D" w:rsidRPr="000B5E81">
        <w:rPr>
          <w:rFonts w:ascii="Cambria" w:hAnsi="Cambria" w:cs="Cambria"/>
          <w:color w:val="000000"/>
          <w:sz w:val="24"/>
          <w:szCs w:val="24"/>
        </w:rPr>
        <w:t>’S</w:t>
      </w:r>
      <w:r w:rsidR="00001141" w:rsidRPr="000B5E81">
        <w:rPr>
          <w:rFonts w:ascii="Cambria" w:hAnsi="Cambria" w:cs="Cambria"/>
          <w:color w:val="000000"/>
          <w:sz w:val="24"/>
          <w:szCs w:val="24"/>
        </w:rPr>
        <w:t xml:space="preserve"> ATTENDED</w:t>
      </w:r>
    </w:p>
    <w:p w:rsidR="00D20810" w:rsidRPr="008F3AF4" w:rsidRDefault="004D0E3A" w:rsidP="008F3AF4">
      <w:pPr>
        <w:numPr>
          <w:ilvl w:val="0"/>
          <w:numId w:val="7"/>
        </w:numPr>
        <w:spacing w:before="240"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4D0E3A">
        <w:rPr>
          <w:noProof/>
        </w:rPr>
        <w:pict>
          <v:shape id="Freeform 107" o:spid="_x0000_s2058" style="position:absolute;left:0;text-align:left;margin-left:34.55pt;margin-top:2.3pt;width:526.3pt;height:.5pt;z-index:251658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" path="m,6097r6684009,l6684009,,,,,6097xe" fillcolor="#622423" stroked="f" strokeweight="1pt">
            <v:path arrowok="t"/>
            <w10:wrap anchorx="page"/>
          </v:shape>
        </w:pict>
      </w:r>
      <w:r w:rsidR="00D20810" w:rsidRPr="008F3AF4">
        <w:rPr>
          <w:rFonts w:ascii="Times New Roman" w:hAnsi="Times New Roman" w:cs="Times New Roman"/>
          <w:color w:val="010302"/>
        </w:rPr>
        <w:t xml:space="preserve">One Week FDP on “Advance Materials in Civil Engineering” </w:t>
      </w:r>
      <w:r w:rsidR="00AC4209" w:rsidRPr="008F3AF4">
        <w:rPr>
          <w:rFonts w:ascii="Times New Roman" w:hAnsi="Times New Roman" w:cs="Times New Roman"/>
          <w:color w:val="010302"/>
        </w:rPr>
        <w:t>-</w:t>
      </w:r>
      <w:r w:rsidR="00D20810" w:rsidRPr="008F3AF4">
        <w:rPr>
          <w:rFonts w:ascii="Times New Roman" w:hAnsi="Times New Roman" w:cs="Times New Roman"/>
          <w:color w:val="010302"/>
        </w:rPr>
        <w:t xml:space="preserve"> SIT College: 18</w:t>
      </w:r>
      <w:r w:rsidR="00AC4209" w:rsidRPr="008F3AF4">
        <w:rPr>
          <w:rFonts w:ascii="Times New Roman" w:hAnsi="Times New Roman" w:cs="Times New Roman"/>
          <w:color w:val="010302"/>
        </w:rPr>
        <w:t>-</w:t>
      </w:r>
      <w:r w:rsidR="00D20810" w:rsidRPr="008F3AF4">
        <w:rPr>
          <w:rFonts w:ascii="Times New Roman" w:hAnsi="Times New Roman" w:cs="Times New Roman"/>
          <w:color w:val="010302"/>
        </w:rPr>
        <w:t>22 Jul 2022.</w:t>
      </w:r>
    </w:p>
    <w:p w:rsidR="00D20810" w:rsidRPr="00D20810" w:rsidRDefault="00D20810" w:rsidP="008F3AF4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 xml:space="preserve">One Week FDP on “Research Article Writing and Patent Filing”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SIT College: 27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>31 Dec 2022.</w:t>
      </w:r>
    </w:p>
    <w:p w:rsidR="00D20810" w:rsidRPr="00D20810" w:rsidRDefault="00D20810" w:rsidP="008F3AF4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 xml:space="preserve">One Week FDP on “Advancement in Concrete Technology and Emerging Trends in Construction”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SIT College: 03–07 Jan 2023.</w:t>
      </w:r>
    </w:p>
    <w:p w:rsidR="009E6E0A" w:rsidRPr="009E6E0A" w:rsidRDefault="00D20810" w:rsidP="009E6E0A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>One Week FDP on “Design of Ballasted Railway Track: Current Practices and New Developments”</w:t>
      </w:r>
      <w:r w:rsidR="004F5BFE">
        <w:rPr>
          <w:rFonts w:ascii="Times New Roman" w:hAnsi="Times New Roman" w:cs="Times New Roman"/>
          <w:color w:val="010302"/>
        </w:rPr>
        <w:t>(GIAN)</w:t>
      </w:r>
      <w:r w:rsidRPr="00D20810">
        <w:rPr>
          <w:rFonts w:ascii="Times New Roman" w:hAnsi="Times New Roman" w:cs="Times New Roman"/>
          <w:color w:val="010302"/>
        </w:rPr>
        <w:t xml:space="preserve">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IIT Dharwad: 03–07 Jul 2023 (on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>campus).</w:t>
      </w:r>
      <w:r w:rsidR="009E6E0A">
        <w:rPr>
          <w:rFonts w:ascii="Times New Roman" w:hAnsi="Times New Roman" w:cs="Times New Roman"/>
          <w:color w:val="010302"/>
        </w:rPr>
        <w:t xml:space="preserve"> D</w:t>
      </w:r>
      <w:r w:rsidR="009E6E0A" w:rsidRPr="009E6E0A">
        <w:rPr>
          <w:rFonts w:ascii="Times New Roman" w:hAnsi="Times New Roman" w:cs="Times New Roman"/>
          <w:color w:val="010302"/>
        </w:rPr>
        <w:t xml:space="preserve">elivered by different IIT professors and transportation engineering experts. </w:t>
      </w:r>
    </w:p>
    <w:p w:rsidR="00D20810" w:rsidRPr="00D20810" w:rsidRDefault="00D20810" w:rsidP="008F3AF4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 xml:space="preserve">One Week FDP on “Advanced Software’s in Civil Engineering”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SIT College: 26</w:t>
      </w:r>
      <w:r w:rsidR="00FB24FA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>30 Dec 2023.</w:t>
      </w:r>
    </w:p>
    <w:p w:rsidR="00D20810" w:rsidRPr="00D20810" w:rsidRDefault="00D20810" w:rsidP="008F3AF4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 xml:space="preserve">One Week FDP on “Localized Sustainable Development”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SIT College: 07</w:t>
      </w:r>
      <w:r w:rsidR="006B05CF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>11 Oct 2024.</w:t>
      </w:r>
    </w:p>
    <w:p w:rsidR="00D20810" w:rsidRPr="00D20810" w:rsidRDefault="00D20810" w:rsidP="008F3AF4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 xml:space="preserve">One Week FDP on “Repairs and Rehabilitation of Structures”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SIT College: 05</w:t>
      </w:r>
      <w:r w:rsidR="008F3AF4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>09 Nov 2024.</w:t>
      </w:r>
    </w:p>
    <w:p w:rsidR="00D20810" w:rsidRPr="00D20810" w:rsidRDefault="00D20810" w:rsidP="008F3AF4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 xml:space="preserve">One Week FDP on “Urban Development of Smart Cities and Mobility”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SIT College: 30 Dec 2024 </w:t>
      </w:r>
      <w:r w:rsidR="008F3AF4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04 Jan 2025.</w:t>
      </w:r>
    </w:p>
    <w:p w:rsidR="00D20810" w:rsidRPr="00D20810" w:rsidRDefault="00D20810" w:rsidP="008F3AF4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 xml:space="preserve">One Week FDP on “Next–Gen AI Tools for Multidisciplinary Research”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SIT College: 19</w:t>
      </w:r>
      <w:r w:rsidR="008F3AF4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>23 Jan 2026.</w:t>
      </w:r>
    </w:p>
    <w:p w:rsidR="00D20810" w:rsidRPr="00D20810" w:rsidRDefault="00D20810" w:rsidP="008F3AF4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 xml:space="preserve">One Week Course on Plates and Shells (GIAN, MHRD)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VJTI Mumbai: 20</w:t>
      </w:r>
      <w:r w:rsidR="00FB24FA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>25 Feb 2017.</w:t>
      </w:r>
    </w:p>
    <w:p w:rsidR="00D20810" w:rsidRPr="00D20810" w:rsidRDefault="00D20810" w:rsidP="008F3AF4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D20810">
        <w:rPr>
          <w:rFonts w:ascii="Times New Roman" w:hAnsi="Times New Roman" w:cs="Times New Roman"/>
          <w:color w:val="010302"/>
        </w:rPr>
        <w:t xml:space="preserve">Entrepreneurship Awareness </w:t>
      </w:r>
      <w:r w:rsidR="005A7954" w:rsidRPr="00D20810">
        <w:rPr>
          <w:rFonts w:ascii="Times New Roman" w:hAnsi="Times New Roman" w:cs="Times New Roman"/>
          <w:color w:val="010302"/>
        </w:rPr>
        <w:t>Program</w:t>
      </w:r>
      <w:r w:rsidRPr="00D20810">
        <w:rPr>
          <w:rFonts w:ascii="Times New Roman" w:hAnsi="Times New Roman" w:cs="Times New Roman"/>
          <w:color w:val="010302"/>
        </w:rPr>
        <w:t xml:space="preserve"> (EAP) </w:t>
      </w:r>
      <w:r w:rsidR="00AC4209">
        <w:rPr>
          <w:rFonts w:ascii="Times New Roman" w:hAnsi="Times New Roman" w:cs="Times New Roman"/>
          <w:color w:val="010302"/>
        </w:rPr>
        <w:t>-</w:t>
      </w:r>
      <w:r w:rsidRPr="00D20810">
        <w:rPr>
          <w:rFonts w:ascii="Times New Roman" w:hAnsi="Times New Roman" w:cs="Times New Roman"/>
          <w:color w:val="010302"/>
        </w:rPr>
        <w:t xml:space="preserve"> Shivaji University Kolhapur/MSME IGTR: 25 Jan 2025.</w:t>
      </w:r>
    </w:p>
    <w:p w:rsidR="00487B6E" w:rsidRPr="00487B6E" w:rsidRDefault="009F6F18" w:rsidP="009B61B6">
      <w:pPr>
        <w:spacing w:before="240" w:line="276" w:lineRule="auto"/>
        <w:ind w:left="200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TRAINNING </w:t>
      </w:r>
      <w:r w:rsidR="00487B6E">
        <w:rPr>
          <w:rFonts w:ascii="Cambria" w:hAnsi="Cambria" w:cs="Cambria"/>
          <w:color w:val="000000"/>
          <w:sz w:val="24"/>
          <w:szCs w:val="24"/>
        </w:rPr>
        <w:t xml:space="preserve">– NPTEL </w:t>
      </w:r>
      <w:r w:rsidR="00487B6E" w:rsidRPr="00487B6E">
        <w:rPr>
          <w:rFonts w:ascii="Cambria" w:hAnsi="Cambria" w:cs="Cambria"/>
          <w:color w:val="000000"/>
          <w:sz w:val="24"/>
          <w:szCs w:val="24"/>
        </w:rPr>
        <w:t>PROGRAMS</w:t>
      </w:r>
    </w:p>
    <w:p w:rsidR="003755C3" w:rsidRPr="003755C3" w:rsidRDefault="004D0E3A" w:rsidP="003755C3">
      <w:pPr>
        <w:numPr>
          <w:ilvl w:val="0"/>
          <w:numId w:val="7"/>
        </w:numPr>
        <w:spacing w:before="240"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noProof/>
          <w:color w:val="010302"/>
        </w:rPr>
        <w:pict>
          <v:shape id="_x0000_s2057" style="position:absolute;left:0;text-align:left;margin-left:34.55pt;margin-top:2.3pt;width:526.3pt;height:.5pt;z-index:2516646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" path="m,6097r6684009,l6684009,,,,,6097xe" fillcolor="#622423" stroked="f" strokeweight="1pt">
            <v:path arrowok="t"/>
            <w10:wrap anchorx="page"/>
          </v:shape>
        </w:pict>
      </w:r>
      <w:r w:rsidR="003755C3" w:rsidRPr="003755C3">
        <w:rPr>
          <w:rFonts w:ascii="Times New Roman" w:hAnsi="Times New Roman" w:cs="Times New Roman"/>
          <w:color w:val="010302"/>
        </w:rPr>
        <w:t>Admixtures and Special Concretes (Oct 2025)</w:t>
      </w:r>
    </w:p>
    <w:p w:rsidR="003755C3" w:rsidRPr="003755C3" w:rsidRDefault="003755C3" w:rsidP="003755C3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3755C3">
        <w:rPr>
          <w:rFonts w:ascii="Times New Roman" w:hAnsi="Times New Roman" w:cs="Times New Roman"/>
          <w:color w:val="010302"/>
        </w:rPr>
        <w:t>Basic Construction Materials (Apr 2025)</w:t>
      </w:r>
    </w:p>
    <w:p w:rsidR="003755C3" w:rsidRPr="003755C3" w:rsidRDefault="003755C3" w:rsidP="003755C3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3755C3">
        <w:rPr>
          <w:rFonts w:ascii="Times New Roman" w:hAnsi="Times New Roman" w:cs="Times New Roman"/>
          <w:color w:val="010302"/>
        </w:rPr>
        <w:t>NBA Accreditation and Teaching and Learning in Engineering (NATE) (Apr 2024)</w:t>
      </w:r>
    </w:p>
    <w:p w:rsidR="003755C3" w:rsidRPr="003755C3" w:rsidRDefault="003755C3" w:rsidP="003755C3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3755C3">
        <w:rPr>
          <w:rFonts w:ascii="Times New Roman" w:hAnsi="Times New Roman" w:cs="Times New Roman"/>
          <w:color w:val="010302"/>
        </w:rPr>
        <w:t>Building Materials as a Cornerstone to Sustainability (Oct 2024)</w:t>
      </w:r>
    </w:p>
    <w:p w:rsidR="003755C3" w:rsidRPr="003755C3" w:rsidRDefault="003755C3" w:rsidP="003755C3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3755C3">
        <w:rPr>
          <w:rFonts w:ascii="Times New Roman" w:hAnsi="Times New Roman" w:cs="Times New Roman"/>
          <w:color w:val="010302"/>
        </w:rPr>
        <w:t>Advanced Foundation Engineering (Apr 2023)</w:t>
      </w:r>
    </w:p>
    <w:p w:rsidR="003755C3" w:rsidRPr="003755C3" w:rsidRDefault="003755C3" w:rsidP="003755C3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3755C3">
        <w:rPr>
          <w:rFonts w:ascii="Times New Roman" w:hAnsi="Times New Roman" w:cs="Times New Roman"/>
          <w:color w:val="010302"/>
        </w:rPr>
        <w:t>Design of Reinforced Concrete Structures (Oct 2023)</w:t>
      </w:r>
    </w:p>
    <w:p w:rsidR="00DF2472" w:rsidRDefault="00630D4C" w:rsidP="00904CEA">
      <w:pPr>
        <w:spacing w:before="240" w:line="276" w:lineRule="auto"/>
        <w:ind w:left="200"/>
        <w:jc w:val="both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  <w:sz w:val="24"/>
          <w:szCs w:val="24"/>
        </w:rPr>
        <w:t>WORKS</w:t>
      </w:r>
      <w:r>
        <w:rPr>
          <w:rFonts w:ascii="Cambria" w:hAnsi="Cambria" w:cs="Cambria"/>
          <w:color w:val="000000"/>
          <w:spacing w:val="23"/>
          <w:sz w:val="24"/>
          <w:szCs w:val="24"/>
        </w:rPr>
        <w:t>H</w:t>
      </w:r>
      <w:r>
        <w:rPr>
          <w:rFonts w:ascii="Cambria" w:hAnsi="Cambria" w:cs="Cambria"/>
          <w:color w:val="000000"/>
          <w:sz w:val="24"/>
          <w:szCs w:val="24"/>
        </w:rPr>
        <w:t>OPS</w:t>
      </w:r>
    </w:p>
    <w:p w:rsidR="00DF2472" w:rsidRPr="000602DD" w:rsidRDefault="004D0E3A" w:rsidP="005F0D2C">
      <w:pPr>
        <w:numPr>
          <w:ilvl w:val="0"/>
          <w:numId w:val="7"/>
        </w:numPr>
        <w:spacing w:before="240"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4D0E3A">
        <w:rPr>
          <w:noProof/>
        </w:rPr>
        <w:pict>
          <v:shape id="_x0000_s2056" style="position:absolute;left:0;text-align:left;margin-left:34.55pt;margin-top:2.3pt;width:526.3pt;height:.5pt;z-index:2516605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" path="m,6097r6684009,l6684009,,,,,6097xe" fillcolor="#622423" stroked="f" strokeweight="1pt">
            <v:path arrowok="t"/>
            <w10:wrap anchorx="page"/>
          </v:shape>
        </w:pict>
      </w:r>
      <w:r w:rsidR="00DF2472" w:rsidRPr="00BB5201">
        <w:rPr>
          <w:rFonts w:ascii="Times New Roman" w:hAnsi="Times New Roman" w:cs="Times New Roman"/>
          <w:color w:val="000000"/>
        </w:rPr>
        <w:t>One Week workshop on Plates and Shells (Advances in Structural Mechanics: Theory and Design of Plate and Shell)</w:t>
      </w:r>
      <w:r w:rsidR="00DF2472" w:rsidRPr="000602DD">
        <w:rPr>
          <w:rFonts w:ascii="Times New Roman" w:hAnsi="Times New Roman" w:cs="Times New Roman"/>
          <w:color w:val="010302"/>
        </w:rPr>
        <w:t xml:space="preserve">sponsored by GIAN, MHRD, Govt. of India: 20th to 25th February 2017 at VJTI, Mumbai.  </w:t>
      </w:r>
    </w:p>
    <w:p w:rsidR="00DF2472" w:rsidRPr="00BB5201" w:rsidRDefault="00DF2472" w:rsidP="009C7CC7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BB5201">
        <w:rPr>
          <w:rFonts w:ascii="Times New Roman" w:hAnsi="Times New Roman" w:cs="Times New Roman"/>
          <w:color w:val="010302"/>
        </w:rPr>
        <w:t>Entrepreneurship Awareness Program (EAP): One</w:t>
      </w:r>
      <w:r w:rsidR="00AC4209">
        <w:rPr>
          <w:rFonts w:ascii="Times New Roman" w:hAnsi="Times New Roman" w:cs="Times New Roman"/>
          <w:color w:val="010302"/>
        </w:rPr>
        <w:t>-</w:t>
      </w:r>
      <w:r w:rsidRPr="00BB5201">
        <w:rPr>
          <w:rFonts w:ascii="Times New Roman" w:hAnsi="Times New Roman" w:cs="Times New Roman"/>
          <w:color w:val="010302"/>
        </w:rPr>
        <w:t xml:space="preserve">Day Training Program </w:t>
      </w:r>
      <w:r w:rsidR="00AC4209">
        <w:rPr>
          <w:rFonts w:ascii="Times New Roman" w:hAnsi="Times New Roman" w:cs="Times New Roman"/>
          <w:color w:val="010302"/>
        </w:rPr>
        <w:t>-</w:t>
      </w:r>
      <w:r w:rsidRPr="00BB5201">
        <w:rPr>
          <w:rFonts w:ascii="Times New Roman" w:hAnsi="Times New Roman" w:cs="Times New Roman"/>
          <w:color w:val="010302"/>
        </w:rPr>
        <w:t xml:space="preserve"> conducted by Shivaji University, Kolhapur in collaboration with MSME Technology Centre </w:t>
      </w:r>
      <w:r w:rsidR="00F50805">
        <w:rPr>
          <w:rFonts w:ascii="Times New Roman" w:hAnsi="Times New Roman" w:cs="Times New Roman"/>
          <w:color w:val="010302"/>
        </w:rPr>
        <w:t>-</w:t>
      </w:r>
      <w:r w:rsidRPr="00BB5201">
        <w:rPr>
          <w:rFonts w:ascii="Times New Roman" w:hAnsi="Times New Roman" w:cs="Times New Roman"/>
          <w:color w:val="010302"/>
        </w:rPr>
        <w:t xml:space="preserve"> Indo German Tool Room, Aurangabad (Advanced Technology Centre); Sponsored by O/o DC MSME,(Govt. of India)Held on: 25th January 2025</w:t>
      </w:r>
      <w:r w:rsidR="00542079">
        <w:rPr>
          <w:rFonts w:ascii="Times New Roman" w:hAnsi="Times New Roman" w:cs="Times New Roman"/>
          <w:color w:val="010302"/>
        </w:rPr>
        <w:t>.</w:t>
      </w:r>
    </w:p>
    <w:p w:rsidR="00921EEF" w:rsidRPr="00921EEF" w:rsidRDefault="00921EEF" w:rsidP="00B52557">
      <w:pPr>
        <w:spacing w:before="240" w:line="276" w:lineRule="auto"/>
        <w:ind w:left="200"/>
        <w:jc w:val="both"/>
        <w:rPr>
          <w:rFonts w:ascii="Cambria" w:hAnsi="Cambria" w:cs="Cambria"/>
          <w:color w:val="000000"/>
          <w:sz w:val="24"/>
          <w:szCs w:val="24"/>
        </w:rPr>
      </w:pPr>
      <w:r w:rsidRPr="00921EEF">
        <w:rPr>
          <w:rFonts w:ascii="Cambria" w:hAnsi="Cambria" w:cs="Cambria"/>
          <w:color w:val="000000"/>
          <w:sz w:val="24"/>
          <w:szCs w:val="24"/>
        </w:rPr>
        <w:lastRenderedPageBreak/>
        <w:t>TRAINING &amp; INDUSTRY ENGAGEMENT</w:t>
      </w:r>
    </w:p>
    <w:p w:rsidR="00A25A79" w:rsidRPr="00A25A79" w:rsidRDefault="004D0E3A" w:rsidP="00300C38">
      <w:pPr>
        <w:numPr>
          <w:ilvl w:val="0"/>
          <w:numId w:val="7"/>
        </w:numPr>
        <w:spacing w:before="240"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4D0E3A">
        <w:rPr>
          <w:noProof/>
        </w:rPr>
        <w:pict>
          <v:shape id="_x0000_s2055" style="position:absolute;left:0;text-align:left;margin-left:34.55pt;margin-top:2.3pt;width:526.3pt;height:.5pt;z-index:2516626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" path="m,6097r6684009,l6684009,,,,,6097xe" fillcolor="#622423" stroked="f" strokeweight="1pt">
            <v:path arrowok="t"/>
            <w10:wrap anchorx="page"/>
          </v:shape>
        </w:pict>
      </w:r>
      <w:r w:rsidR="00A25A79" w:rsidRPr="00A25A79">
        <w:rPr>
          <w:rFonts w:ascii="Times New Roman" w:hAnsi="Times New Roman" w:cs="Times New Roman"/>
          <w:color w:val="010302"/>
        </w:rPr>
        <w:t>Two</w:t>
      </w:r>
      <w:r w:rsidR="00A25A79" w:rsidRPr="00A25A79">
        <w:rPr>
          <w:rFonts w:ascii="Times New Roman" w:hAnsi="Times New Roman" w:cs="Times New Roman"/>
          <w:color w:val="010302"/>
        </w:rPr>
        <w:noBreakHyphen/>
        <w:t>day training at RD Civil Solutions, Pune (9</w:t>
      </w:r>
      <w:r w:rsidR="00C44925">
        <w:rPr>
          <w:rFonts w:ascii="Times New Roman" w:hAnsi="Times New Roman" w:cs="Times New Roman"/>
          <w:color w:val="010302"/>
        </w:rPr>
        <w:t>-</w:t>
      </w:r>
      <w:r w:rsidR="00A25A79" w:rsidRPr="00A25A79">
        <w:rPr>
          <w:rFonts w:ascii="Times New Roman" w:hAnsi="Times New Roman" w:cs="Times New Roman"/>
          <w:color w:val="010302"/>
        </w:rPr>
        <w:t>10 Aug 2023) focused on RCC box</w:t>
      </w:r>
      <w:r w:rsidR="00A25A79" w:rsidRPr="00A25A79">
        <w:rPr>
          <w:rFonts w:ascii="Times New Roman" w:hAnsi="Times New Roman" w:cs="Times New Roman"/>
          <w:color w:val="010302"/>
        </w:rPr>
        <w:noBreakHyphen/>
        <w:t>culvert design and analysis using SAP2000, strengthening structural analysis and real</w:t>
      </w:r>
      <w:r w:rsidR="00A25A79" w:rsidRPr="00A25A79">
        <w:rPr>
          <w:rFonts w:ascii="Times New Roman" w:hAnsi="Times New Roman" w:cs="Times New Roman"/>
          <w:color w:val="010302"/>
        </w:rPr>
        <w:noBreakHyphen/>
        <w:t>project workflow exposure.</w:t>
      </w:r>
    </w:p>
    <w:p w:rsidR="00A25A79" w:rsidRPr="00A25A79" w:rsidRDefault="00A25A79" w:rsidP="00300C38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A25A79">
        <w:rPr>
          <w:rFonts w:ascii="Times New Roman" w:hAnsi="Times New Roman" w:cs="Times New Roman"/>
          <w:color w:val="010302"/>
        </w:rPr>
        <w:t>Two</w:t>
      </w:r>
      <w:r w:rsidRPr="00A25A79">
        <w:rPr>
          <w:rFonts w:ascii="Times New Roman" w:hAnsi="Times New Roman" w:cs="Times New Roman"/>
          <w:color w:val="010302"/>
        </w:rPr>
        <w:noBreakHyphen/>
        <w:t>day training at RD Civil Solutions, Pune (29</w:t>
      </w:r>
      <w:r w:rsidR="00C44925">
        <w:rPr>
          <w:rFonts w:ascii="Times New Roman" w:hAnsi="Times New Roman" w:cs="Times New Roman"/>
          <w:color w:val="010302"/>
        </w:rPr>
        <w:t>-</w:t>
      </w:r>
      <w:r w:rsidRPr="00A25A79">
        <w:rPr>
          <w:rFonts w:ascii="Times New Roman" w:hAnsi="Times New Roman" w:cs="Times New Roman"/>
          <w:color w:val="010302"/>
        </w:rPr>
        <w:t>30 May 2025) involving analysis and design of steel truss structures, enhancing technical competence and efficient task delivery.</w:t>
      </w:r>
    </w:p>
    <w:p w:rsidR="00A25A79" w:rsidRPr="00A25A79" w:rsidRDefault="00A25A79" w:rsidP="00300C38">
      <w:pPr>
        <w:numPr>
          <w:ilvl w:val="0"/>
          <w:numId w:val="7"/>
        </w:numPr>
        <w:spacing w:line="276" w:lineRule="auto"/>
        <w:ind w:right="172"/>
        <w:jc w:val="both"/>
        <w:rPr>
          <w:rFonts w:ascii="Times New Roman" w:hAnsi="Times New Roman" w:cs="Times New Roman"/>
          <w:color w:val="010302"/>
        </w:rPr>
      </w:pPr>
      <w:r w:rsidRPr="00A25A79">
        <w:rPr>
          <w:rFonts w:ascii="Times New Roman" w:hAnsi="Times New Roman" w:cs="Times New Roman"/>
          <w:color w:val="010302"/>
        </w:rPr>
        <w:t>Five</w:t>
      </w:r>
      <w:r w:rsidRPr="00A25A79">
        <w:rPr>
          <w:rFonts w:ascii="Times New Roman" w:hAnsi="Times New Roman" w:cs="Times New Roman"/>
          <w:color w:val="010302"/>
        </w:rPr>
        <w:noBreakHyphen/>
        <w:t>day training at Civil Globe Consultants Pvt. Ltd., Mumbai</w:t>
      </w:r>
      <w:r w:rsidR="00C44925">
        <w:rPr>
          <w:rFonts w:ascii="Times New Roman" w:hAnsi="Times New Roman" w:cs="Times New Roman"/>
          <w:color w:val="010302"/>
        </w:rPr>
        <w:t xml:space="preserve"> (</w:t>
      </w:r>
      <w:r w:rsidR="003358B1">
        <w:rPr>
          <w:rFonts w:ascii="Times New Roman" w:hAnsi="Times New Roman" w:cs="Times New Roman"/>
          <w:color w:val="010302"/>
        </w:rPr>
        <w:t>2-8</w:t>
      </w:r>
      <w:r w:rsidR="009F22C3">
        <w:rPr>
          <w:rFonts w:ascii="Times New Roman" w:hAnsi="Times New Roman" w:cs="Times New Roman"/>
          <w:color w:val="010302"/>
        </w:rPr>
        <w:t xml:space="preserve"> Dec 2025</w:t>
      </w:r>
      <w:r w:rsidR="00C44925">
        <w:rPr>
          <w:rFonts w:ascii="Times New Roman" w:hAnsi="Times New Roman" w:cs="Times New Roman"/>
          <w:color w:val="010302"/>
        </w:rPr>
        <w:t>)</w:t>
      </w:r>
      <w:r w:rsidRPr="00A25A79">
        <w:rPr>
          <w:rFonts w:ascii="Times New Roman" w:hAnsi="Times New Roman" w:cs="Times New Roman"/>
          <w:color w:val="010302"/>
        </w:rPr>
        <w:t>, working on geotechnical settlement analysis using Settle3 and attending a site visit to a cable</w:t>
      </w:r>
      <w:r w:rsidRPr="00A25A79">
        <w:rPr>
          <w:rFonts w:ascii="Times New Roman" w:hAnsi="Times New Roman" w:cs="Times New Roman"/>
          <w:color w:val="010302"/>
        </w:rPr>
        <w:noBreakHyphen/>
        <w:t>stayed bridge, gaining applied insights into geotechnics and bridge construction.</w:t>
      </w:r>
    </w:p>
    <w:p w:rsidR="00D92B06" w:rsidRDefault="0066724F" w:rsidP="00B52557">
      <w:pPr>
        <w:spacing w:before="240" w:line="276" w:lineRule="auto"/>
        <w:ind w:left="200"/>
        <w:jc w:val="both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  <w:sz w:val="24"/>
          <w:szCs w:val="24"/>
        </w:rPr>
        <w:t>PROFESSIONAL MEMBERSHIP</w:t>
      </w:r>
    </w:p>
    <w:p w:rsidR="005A7A08" w:rsidRPr="0009368A" w:rsidRDefault="004D0E3A" w:rsidP="00B227BE">
      <w:pPr>
        <w:numPr>
          <w:ilvl w:val="0"/>
          <w:numId w:val="7"/>
        </w:numPr>
        <w:spacing w:before="240" w:line="276" w:lineRule="auto"/>
        <w:ind w:right="172"/>
        <w:jc w:val="both"/>
        <w:rPr>
          <w:rFonts w:cstheme="minorHAnsi"/>
        </w:rPr>
      </w:pPr>
      <w:r w:rsidRPr="004D0E3A">
        <w:rPr>
          <w:rFonts w:cstheme="minorHAnsi"/>
          <w:noProof/>
          <w:sz w:val="20"/>
          <w:szCs w:val="20"/>
        </w:rPr>
        <w:pict>
          <v:shape id="_x0000_s2054" style="position:absolute;left:0;text-align:left;margin-left:34.55pt;margin-top:2.3pt;width:526.3pt;height:.5pt;z-index:2516667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" path="m,6097r6684009,l6684009,,,,,6097xe" fillcolor="#622423" stroked="f" strokeweight="1pt">
            <v:path arrowok="t"/>
            <w10:wrap anchorx="page"/>
          </v:shape>
        </w:pict>
      </w:r>
      <w:r w:rsidR="005A7A08" w:rsidRPr="0009368A">
        <w:rPr>
          <w:rFonts w:cstheme="minorHAnsi"/>
        </w:rPr>
        <w:t xml:space="preserve">Institution of Engineers (India) </w:t>
      </w:r>
      <w:r w:rsidR="0031701F" w:rsidRPr="0009368A">
        <w:rPr>
          <w:rFonts w:cstheme="minorHAnsi"/>
        </w:rPr>
        <w:t>-</w:t>
      </w:r>
      <w:r w:rsidR="005A7A08" w:rsidRPr="0009368A">
        <w:rPr>
          <w:rFonts w:cstheme="minorHAnsi"/>
        </w:rPr>
        <w:t xml:space="preserve"> Life Member (AM 3162950)</w:t>
      </w:r>
    </w:p>
    <w:p w:rsidR="005A7A08" w:rsidRDefault="005A7A08" w:rsidP="005A7A08">
      <w:pPr>
        <w:pStyle w:val="ListBulle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09368A">
        <w:rPr>
          <w:rFonts w:asciiTheme="minorHAnsi" w:hAnsiTheme="minorHAnsi" w:cstheme="minorHAnsi"/>
        </w:rPr>
        <w:t xml:space="preserve">ISTE </w:t>
      </w:r>
      <w:r w:rsidR="0031701F" w:rsidRPr="0009368A">
        <w:rPr>
          <w:rFonts w:asciiTheme="minorHAnsi" w:hAnsiTheme="minorHAnsi" w:cstheme="minorHAnsi"/>
        </w:rPr>
        <w:t>-</w:t>
      </w:r>
      <w:r w:rsidRPr="0009368A">
        <w:rPr>
          <w:rFonts w:asciiTheme="minorHAnsi" w:hAnsiTheme="minorHAnsi" w:cstheme="minorHAnsi"/>
        </w:rPr>
        <w:t xml:space="preserve"> Life Member (LM 136198)</w:t>
      </w:r>
    </w:p>
    <w:p w:rsidR="00CC32F3" w:rsidRPr="0009368A" w:rsidRDefault="00CC32F3" w:rsidP="005A7A08">
      <w:pPr>
        <w:pStyle w:val="ListBulle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491550">
        <w:rPr>
          <w:rFonts w:asciiTheme="minorHAnsi" w:hAnsiTheme="minorHAnsi" w:cstheme="minorHAnsi"/>
        </w:rPr>
        <w:t>ACI (India Chapter) - Life Member (</w:t>
      </w:r>
      <w:r w:rsidRPr="001B10F3">
        <w:rPr>
          <w:rFonts w:asciiTheme="minorHAnsi" w:eastAsiaTheme="minorHAnsi" w:hAnsiTheme="minorHAnsi" w:cstheme="minorHAnsi"/>
        </w:rPr>
        <w:t>2212348</w:t>
      </w:r>
      <w:r w:rsidRPr="00491550">
        <w:rPr>
          <w:rFonts w:asciiTheme="minorHAnsi" w:hAnsiTheme="minorHAnsi" w:cstheme="minorHAnsi"/>
        </w:rPr>
        <w:t>)</w:t>
      </w:r>
    </w:p>
    <w:p w:rsidR="00491550" w:rsidRPr="00491550" w:rsidRDefault="00CC32F3" w:rsidP="00CC32F3">
      <w:pPr>
        <w:pStyle w:val="ListBullet"/>
        <w:numPr>
          <w:ilvl w:val="0"/>
          <w:numId w:val="0"/>
        </w:numPr>
        <w:spacing w:before="240" w:after="0"/>
        <w:ind w:left="360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Theme="minorHAnsi" w:hAnsiTheme="minorHAnsi" w:cstheme="minorHAnsi"/>
        </w:rPr>
        <w:t xml:space="preserve">         </w:t>
      </w:r>
    </w:p>
    <w:p w:rsidR="00491550" w:rsidRPr="00491550" w:rsidRDefault="00491550" w:rsidP="00491550">
      <w:pPr>
        <w:pStyle w:val="ListBullet"/>
        <w:numPr>
          <w:ilvl w:val="0"/>
          <w:numId w:val="0"/>
        </w:numPr>
        <w:spacing w:before="240" w:after="0"/>
        <w:ind w:left="200"/>
        <w:jc w:val="both"/>
        <w:rPr>
          <w:rFonts w:ascii="Times New Roman" w:hAnsi="Times New Roman" w:cs="Times New Roman"/>
          <w:color w:val="010302"/>
        </w:rPr>
      </w:pPr>
    </w:p>
    <w:p w:rsidR="00464C41" w:rsidRDefault="00491550" w:rsidP="00CC32F3">
      <w:pPr>
        <w:pStyle w:val="ListBullet"/>
        <w:numPr>
          <w:ilvl w:val="0"/>
          <w:numId w:val="0"/>
        </w:numPr>
        <w:spacing w:before="240" w:after="0"/>
        <w:ind w:left="200"/>
        <w:jc w:val="both"/>
        <w:rPr>
          <w:rFonts w:ascii="Times New Roman" w:hAnsi="Times New Roman" w:cs="Times New Roman"/>
          <w:color w:val="010302"/>
        </w:rPr>
      </w:pPr>
      <w:r w:rsidRPr="00491550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AC6147" w:rsidRPr="00491550">
        <w:rPr>
          <w:rFonts w:ascii="Cambria" w:hAnsi="Cambria" w:cs="Cambria"/>
          <w:color w:val="000000"/>
          <w:sz w:val="24"/>
          <w:szCs w:val="24"/>
        </w:rPr>
        <w:t>PROJECTS DURING BE AND M</w:t>
      </w:r>
      <w:r w:rsidR="00AC6147" w:rsidRPr="00491550">
        <w:rPr>
          <w:rFonts w:ascii="Times New Roman" w:hAnsi="Times New Roman" w:cs="Times New Roman"/>
          <w:color w:val="010302"/>
          <w:sz w:val="24"/>
          <w:szCs w:val="24"/>
        </w:rPr>
        <w:t>E</w:t>
      </w:r>
    </w:p>
    <w:p w:rsidR="00464C41" w:rsidRPr="00630D4C" w:rsidRDefault="004D0E3A" w:rsidP="00A324CB">
      <w:pPr>
        <w:pStyle w:val="ListBullet"/>
        <w:numPr>
          <w:ilvl w:val="0"/>
          <w:numId w:val="7"/>
        </w:numPr>
        <w:spacing w:before="240" w:after="0"/>
        <w:rPr>
          <w:rFonts w:asciiTheme="minorHAnsi" w:hAnsiTheme="minorHAnsi" w:cstheme="minorHAnsi"/>
          <w:color w:val="010302"/>
        </w:rPr>
      </w:pPr>
      <w:r w:rsidRPr="004D0E3A">
        <w:rPr>
          <w:rFonts w:asciiTheme="minorHAnsi" w:hAnsiTheme="minorHAnsi" w:cstheme="minorHAnsi"/>
          <w:noProof/>
        </w:rPr>
        <w:pict>
          <v:shape id="Freeform 104" o:spid="_x0000_s2053" style="position:absolute;left:0;text-align:left;margin-left:34.55pt;margin-top:1pt;width:526.3pt;height:.5pt;z-index:2516687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" path="m,6097r6684009,l6684009,,,,,6097xe" fillcolor="#622423" stroked="f" strokeweight="1pt">
            <v:path arrowok="t"/>
            <w10:wrap anchorx="page"/>
          </v:shape>
        </w:pict>
      </w:r>
      <w:r w:rsidR="00464C41" w:rsidRPr="00630D4C">
        <w:rPr>
          <w:rFonts w:asciiTheme="minorHAnsi" w:hAnsiTheme="minorHAnsi" w:cstheme="minorHAnsi"/>
          <w:i/>
          <w:iCs/>
          <w:color w:val="000000"/>
        </w:rPr>
        <w:t xml:space="preserve">Hygrothermal Analysis of Composite Laminated Plates </w:t>
      </w:r>
      <w:r w:rsidR="00464C41" w:rsidRPr="00630D4C">
        <w:rPr>
          <w:rFonts w:asciiTheme="minorHAnsi" w:hAnsiTheme="minorHAnsi" w:cstheme="minorHAnsi"/>
          <w:color w:val="000000"/>
        </w:rPr>
        <w:t>(Master’s project):</w:t>
      </w:r>
      <w:r w:rsidR="00464C41" w:rsidRPr="00630D4C">
        <w:rPr>
          <w:rFonts w:asciiTheme="minorHAnsi" w:hAnsiTheme="minorHAnsi" w:cstheme="minorHAnsi"/>
          <w:color w:val="000000"/>
        </w:rPr>
        <w:tab/>
      </w:r>
      <w:r w:rsidR="00464C41" w:rsidRPr="00630D4C">
        <w:rPr>
          <w:rFonts w:asciiTheme="minorHAnsi" w:hAnsiTheme="minorHAnsi" w:cstheme="minorHAnsi"/>
          <w:color w:val="808080"/>
        </w:rPr>
        <w:t>(</w:t>
      </w:r>
      <w:r w:rsidR="00464C41" w:rsidRPr="00606B3B">
        <w:rPr>
          <w:rFonts w:asciiTheme="minorHAnsi" w:eastAsiaTheme="minorHAnsi" w:hAnsiTheme="minorHAnsi" w:cstheme="minorHAnsi"/>
        </w:rPr>
        <w:t>Jun 2016 to May 2017</w:t>
      </w:r>
      <w:r w:rsidR="00464C41" w:rsidRPr="00630D4C">
        <w:rPr>
          <w:rFonts w:asciiTheme="minorHAnsi" w:hAnsiTheme="minorHAnsi" w:cstheme="minorHAnsi"/>
          <w:color w:val="808080"/>
        </w:rPr>
        <w:t>)</w:t>
      </w:r>
    </w:p>
    <w:p w:rsidR="00B62D5E" w:rsidRPr="00630D4C" w:rsidRDefault="00B62D5E" w:rsidP="00B62D5E">
      <w:pPr>
        <w:pStyle w:val="ListParagraph"/>
        <w:widowControl/>
        <w:numPr>
          <w:ilvl w:val="1"/>
          <w:numId w:val="7"/>
        </w:numPr>
        <w:spacing w:line="300" w:lineRule="atLeast"/>
        <w:rPr>
          <w:rFonts w:eastAsia="Times New Roman" w:cstheme="minorHAnsi"/>
          <w:lang w:bidi="mr-IN"/>
        </w:rPr>
      </w:pPr>
      <w:r w:rsidRPr="00630D4C">
        <w:rPr>
          <w:rFonts w:eastAsia="Times New Roman" w:cstheme="minorHAnsi"/>
          <w:lang w:bidi="mr-IN"/>
        </w:rPr>
        <w:t>Finite</w:t>
      </w:r>
      <w:r w:rsidRPr="00630D4C">
        <w:rPr>
          <w:rFonts w:eastAsia="Times New Roman" w:cstheme="minorHAnsi"/>
          <w:lang w:bidi="mr-IN"/>
        </w:rPr>
        <w:noBreakHyphen/>
        <w:t>element analysis using ABAQUS to study displacement and stress behavior of cross</w:t>
      </w:r>
      <w:r w:rsidRPr="00630D4C">
        <w:rPr>
          <w:rFonts w:eastAsia="Times New Roman" w:cstheme="minorHAnsi"/>
          <w:lang w:bidi="mr-IN"/>
        </w:rPr>
        <w:noBreakHyphen/>
        <w:t>ply laminated composites under hygrothermal loading. Extended the model to evaluate multilayer laminates with a central cutout, comparing results with established analytical solutions.</w:t>
      </w:r>
      <w:r w:rsidRPr="00630D4C">
        <w:rPr>
          <w:rFonts w:eastAsia="Times New Roman" w:cstheme="minorHAnsi"/>
          <w:lang w:bidi="mr-IN"/>
        </w:rPr>
        <w:br/>
      </w:r>
      <w:r w:rsidRPr="00630D4C">
        <w:rPr>
          <w:rFonts w:eastAsia="Times New Roman" w:cstheme="minorHAnsi"/>
          <w:i/>
          <w:iCs/>
          <w:lang w:bidi="mr-IN"/>
        </w:rPr>
        <w:t>Advisor: Prof. Sandeep Shiyekar, SGI Atigre.</w:t>
      </w:r>
    </w:p>
    <w:p w:rsidR="00464C41" w:rsidRPr="00630D4C" w:rsidRDefault="00464C41" w:rsidP="00392DA2">
      <w:pPr>
        <w:pStyle w:val="ListBullet"/>
        <w:numPr>
          <w:ilvl w:val="0"/>
          <w:numId w:val="7"/>
        </w:numPr>
        <w:spacing w:after="0"/>
        <w:rPr>
          <w:rFonts w:asciiTheme="minorHAnsi" w:hAnsiTheme="minorHAnsi" w:cstheme="minorHAnsi"/>
          <w:color w:val="010302"/>
        </w:rPr>
      </w:pPr>
      <w:r w:rsidRPr="00630D4C">
        <w:rPr>
          <w:rFonts w:asciiTheme="minorHAnsi" w:hAnsiTheme="minorHAnsi" w:cstheme="minorHAnsi"/>
          <w:i/>
          <w:iCs/>
          <w:color w:val="000000"/>
        </w:rPr>
        <w:t xml:space="preserve">Reuse of Foundry Sand as a Fine Aggregate in Concrete </w:t>
      </w:r>
      <w:r w:rsidRPr="00630D4C">
        <w:rPr>
          <w:rFonts w:asciiTheme="minorHAnsi" w:hAnsiTheme="minorHAnsi" w:cstheme="minorHAnsi"/>
          <w:color w:val="000000"/>
        </w:rPr>
        <w:t>(Bachelor’s project):</w:t>
      </w:r>
      <w:r w:rsidRPr="00630D4C">
        <w:rPr>
          <w:rFonts w:asciiTheme="minorHAnsi" w:hAnsiTheme="minorHAnsi" w:cstheme="minorHAnsi"/>
          <w:color w:val="000000"/>
        </w:rPr>
        <w:tab/>
      </w:r>
      <w:r w:rsidRPr="00630D4C">
        <w:rPr>
          <w:rFonts w:asciiTheme="minorHAnsi" w:hAnsiTheme="minorHAnsi" w:cstheme="minorHAnsi"/>
          <w:b/>
          <w:bCs/>
          <w:color w:val="808080"/>
        </w:rPr>
        <w:t>(</w:t>
      </w:r>
      <w:r w:rsidRPr="00606B3B">
        <w:rPr>
          <w:rFonts w:asciiTheme="minorHAnsi" w:eastAsiaTheme="minorHAnsi" w:hAnsiTheme="minorHAnsi" w:cstheme="minorHAnsi"/>
        </w:rPr>
        <w:t>May 2010 to May 2011</w:t>
      </w:r>
      <w:r w:rsidRPr="00630D4C">
        <w:rPr>
          <w:rFonts w:asciiTheme="minorHAnsi" w:hAnsiTheme="minorHAnsi" w:cstheme="minorHAnsi"/>
          <w:b/>
          <w:bCs/>
          <w:color w:val="808080"/>
        </w:rPr>
        <w:t>)</w:t>
      </w:r>
    </w:p>
    <w:p w:rsidR="00933467" w:rsidRPr="00630D4C" w:rsidRDefault="00933467" w:rsidP="00933467">
      <w:pPr>
        <w:pStyle w:val="ListParagraph"/>
        <w:widowControl/>
        <w:numPr>
          <w:ilvl w:val="1"/>
          <w:numId w:val="7"/>
        </w:numPr>
        <w:spacing w:line="300" w:lineRule="atLeast"/>
        <w:rPr>
          <w:rFonts w:eastAsia="Times New Roman" w:cstheme="minorHAnsi"/>
          <w:lang w:bidi="mr-IN"/>
        </w:rPr>
      </w:pPr>
      <w:r w:rsidRPr="00630D4C">
        <w:rPr>
          <w:rFonts w:eastAsia="Times New Roman" w:cstheme="minorHAnsi"/>
          <w:lang w:bidi="mr-IN"/>
        </w:rPr>
        <w:t>Experimental study on partial replacement (10–35%) of natural sand with used foundry sand and its effect on compressive, split</w:t>
      </w:r>
      <w:r w:rsidRPr="00630D4C">
        <w:rPr>
          <w:rFonts w:eastAsia="Times New Roman" w:cstheme="minorHAnsi"/>
          <w:lang w:bidi="mr-IN"/>
        </w:rPr>
        <w:noBreakHyphen/>
        <w:t>tensile, and flexural strength. Optimal improvement observed at 15–20% replacement.</w:t>
      </w:r>
      <w:r w:rsidRPr="00630D4C">
        <w:rPr>
          <w:rFonts w:eastAsia="Times New Roman" w:cstheme="minorHAnsi"/>
          <w:i/>
          <w:iCs/>
          <w:lang w:bidi="mr-IN"/>
        </w:rPr>
        <w:t>Advisor: Prof. K. S. Gumaste, WCE Sangli.</w:t>
      </w:r>
    </w:p>
    <w:p w:rsidR="00BE2810" w:rsidRDefault="00B2660E" w:rsidP="00933467">
      <w:pPr>
        <w:spacing w:before="240" w:line="276" w:lineRule="auto"/>
        <w:ind w:left="200"/>
        <w:jc w:val="both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SOFTWARE AND </w:t>
      </w:r>
      <w:r w:rsidR="00E947A4">
        <w:rPr>
          <w:rFonts w:ascii="Cambria" w:hAnsi="Cambria" w:cs="Cambria"/>
          <w:color w:val="000000"/>
          <w:sz w:val="24"/>
          <w:szCs w:val="24"/>
        </w:rPr>
        <w:t>DESIGN SKILLS</w:t>
      </w:r>
    </w:p>
    <w:tbl>
      <w:tblPr>
        <w:tblW w:w="5000" w:type="pct"/>
        <w:tblLook w:val="04A0"/>
      </w:tblPr>
      <w:tblGrid>
        <w:gridCol w:w="2049"/>
        <w:gridCol w:w="2049"/>
        <w:gridCol w:w="2049"/>
        <w:gridCol w:w="2707"/>
        <w:gridCol w:w="2278"/>
      </w:tblGrid>
      <w:tr w:rsidR="00021F3F" w:rsidRPr="00021F3F" w:rsidTr="00E335C3">
        <w:trPr>
          <w:trHeight w:val="629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21F3F" w:rsidRPr="00021F3F" w:rsidRDefault="004D0E3A" w:rsidP="00E335C3">
            <w:pPr>
              <w:widowControl/>
              <w:spacing w:before="240" w:line="276" w:lineRule="auto"/>
              <w:jc w:val="center"/>
              <w:rPr>
                <w:rFonts w:ascii="Cambria" w:eastAsia="Times New Roman" w:hAnsi="Cambria" w:cs="Times New Roman"/>
                <w:color w:val="000000"/>
                <w:lang w:bidi="mr-IN"/>
              </w:rPr>
            </w:pPr>
            <w:r w:rsidRPr="004D0E3A">
              <w:rPr>
                <w:noProof/>
              </w:rPr>
              <w:pict>
                <v:shape id="Freeform 108" o:spid="_x0000_s2052" style="position:absolute;left:0;text-align:left;margin-left:7.55pt;margin-top:-2.1pt;width:526.25pt;height:.45pt;z-index:2516584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66840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" path="m,6095r6684009,l6684009,,,,,6095xe" fillcolor="#622423" stroked="f" strokeweight="1pt">
                  <v:path arrowok="t"/>
                  <w10:wrap anchorx="page"/>
                </v:shape>
              </w:pict>
            </w:r>
            <w:r w:rsidR="00021F3F" w:rsidRPr="00021F3F">
              <w:rPr>
                <w:rFonts w:ascii="Cambria" w:eastAsia="Times New Roman" w:hAnsi="Cambria" w:cs="Cambria"/>
                <w:color w:val="000000"/>
                <w:lang w:bidi="mr-IN"/>
              </w:rPr>
              <w:t>ABAQUS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21F3F" w:rsidRPr="00021F3F" w:rsidRDefault="00021F3F" w:rsidP="00E335C3">
            <w:pPr>
              <w:widowControl/>
              <w:spacing w:line="276" w:lineRule="auto"/>
              <w:jc w:val="center"/>
              <w:rPr>
                <w:rFonts w:ascii="Cambria" w:eastAsia="Times New Roman" w:hAnsi="Cambria" w:cs="Times New Roman"/>
                <w:color w:val="000000"/>
                <w:lang w:bidi="mr-IN"/>
              </w:rPr>
            </w:pPr>
            <w:r w:rsidRPr="00021F3F">
              <w:rPr>
                <w:rFonts w:ascii="Cambria" w:eastAsia="Times New Roman" w:hAnsi="Cambria" w:cs="Times New Roman"/>
                <w:color w:val="000000"/>
                <w:lang w:bidi="mr-IN"/>
              </w:rPr>
              <w:t>SAP2000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21F3F" w:rsidRPr="00021F3F" w:rsidRDefault="00021F3F" w:rsidP="00E335C3">
            <w:pPr>
              <w:widowControl/>
              <w:spacing w:line="276" w:lineRule="auto"/>
              <w:jc w:val="center"/>
              <w:rPr>
                <w:rFonts w:ascii="Cambria" w:eastAsia="Times New Roman" w:hAnsi="Cambria" w:cs="Times New Roman"/>
                <w:color w:val="000000"/>
                <w:lang w:bidi="mr-IN"/>
              </w:rPr>
            </w:pPr>
            <w:r w:rsidRPr="00021F3F">
              <w:rPr>
                <w:rFonts w:ascii="Cambria" w:eastAsia="Times New Roman" w:hAnsi="Cambria" w:cs="Times New Roman"/>
                <w:color w:val="000000"/>
                <w:lang w:bidi="mr-IN"/>
              </w:rPr>
              <w:t>AUTOCAD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21F3F" w:rsidRPr="00021F3F" w:rsidRDefault="00021F3F" w:rsidP="00E335C3">
            <w:pPr>
              <w:widowControl/>
              <w:spacing w:line="276" w:lineRule="auto"/>
              <w:jc w:val="center"/>
              <w:rPr>
                <w:rFonts w:ascii="Cambria" w:eastAsia="Times New Roman" w:hAnsi="Cambria" w:cs="Times New Roman"/>
                <w:color w:val="000000"/>
                <w:lang w:bidi="mr-IN"/>
              </w:rPr>
            </w:pPr>
            <w:r w:rsidRPr="00021F3F">
              <w:rPr>
                <w:rFonts w:ascii="Cambria" w:eastAsia="Times New Roman" w:hAnsi="Cambria" w:cs="Times New Roman"/>
                <w:color w:val="000000"/>
                <w:lang w:bidi="mr-IN"/>
              </w:rPr>
              <w:t>C GRAPHICS</w:t>
            </w:r>
            <w:r w:rsidRPr="00021F3F">
              <w:rPr>
                <w:rFonts w:ascii="Times New Roman" w:eastAsia="Times New Roman" w:hAnsi="Times New Roman" w:cs="Times New Roman"/>
                <w:color w:val="000000"/>
                <w:lang w:bidi="mr-IN"/>
              </w:rPr>
              <w:t>&amp; C++</w:t>
            </w: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21F3F" w:rsidRPr="00021F3F" w:rsidRDefault="00021F3F" w:rsidP="00E335C3">
            <w:pPr>
              <w:widowControl/>
              <w:spacing w:line="276" w:lineRule="auto"/>
              <w:jc w:val="center"/>
              <w:rPr>
                <w:rFonts w:ascii="Cambria" w:eastAsia="Times New Roman" w:hAnsi="Cambria" w:cs="Times New Roman"/>
                <w:color w:val="000000"/>
                <w:lang w:bidi="mr-IN"/>
              </w:rPr>
            </w:pPr>
            <w:r w:rsidRPr="00021F3F">
              <w:rPr>
                <w:rFonts w:ascii="Cambria" w:eastAsia="Times New Roman" w:hAnsi="Cambria" w:cs="Times New Roman"/>
                <w:color w:val="000000"/>
                <w:lang w:bidi="mr-IN"/>
              </w:rPr>
              <w:t>Microsoft Tools</w:t>
            </w:r>
          </w:p>
        </w:tc>
      </w:tr>
    </w:tbl>
    <w:p w:rsidR="00BE2810" w:rsidRDefault="00DD583E" w:rsidP="00274113">
      <w:pPr>
        <w:spacing w:before="240" w:line="276" w:lineRule="auto"/>
        <w:ind w:left="200"/>
        <w:jc w:val="both"/>
        <w:rPr>
          <w:rFonts w:ascii="Times New Roman" w:hAnsi="Times New Roman" w:cs="Times New Roman"/>
          <w:color w:val="010302"/>
        </w:rPr>
      </w:pPr>
      <w:r w:rsidRPr="00DD583E">
        <w:rPr>
          <w:rFonts w:ascii="Cambria" w:hAnsi="Cambria" w:cs="Cambria"/>
          <w:color w:val="000000"/>
          <w:sz w:val="24"/>
          <w:szCs w:val="24"/>
        </w:rPr>
        <w:t>ACHIEVEMENTS &amp; ACTIVITIES</w:t>
      </w:r>
    </w:p>
    <w:p w:rsidR="00BE2810" w:rsidRPr="00630D4C" w:rsidRDefault="004D0E3A" w:rsidP="004769BC">
      <w:pPr>
        <w:pStyle w:val="ListBullet"/>
        <w:numPr>
          <w:ilvl w:val="0"/>
          <w:numId w:val="7"/>
        </w:numPr>
        <w:spacing w:before="24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Freeform 109" o:spid="_x0000_s2051" style="position:absolute;left:0;text-align:left;margin-left:34.55pt;margin-top:1pt;width:526.3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" path="m,6096r6684009,l6684009,,,,,6096xe" fillcolor="#622423" stroked="f" strokeweight="1pt">
            <v:path arrowok="t"/>
            <w10:wrap anchorx="page"/>
          </v:shape>
        </w:pict>
      </w:r>
      <w:r w:rsidR="00E947A4" w:rsidRPr="00630D4C">
        <w:rPr>
          <w:rFonts w:asciiTheme="minorHAnsi" w:hAnsiTheme="minorHAnsi" w:cstheme="minorHAnsi"/>
        </w:rPr>
        <w:t>1</w:t>
      </w:r>
      <w:r w:rsidR="00E947A4" w:rsidRPr="00630D4C">
        <w:rPr>
          <w:rFonts w:asciiTheme="minorHAnsi" w:hAnsiTheme="minorHAnsi" w:cstheme="minorHAnsi"/>
          <w:vertAlign w:val="superscript"/>
        </w:rPr>
        <w:t>ST</w:t>
      </w:r>
      <w:r w:rsidR="00E947A4" w:rsidRPr="00630D4C">
        <w:rPr>
          <w:rFonts w:asciiTheme="minorHAnsi" w:hAnsiTheme="minorHAnsi" w:cstheme="minorHAnsi"/>
        </w:rPr>
        <w:t xml:space="preserve"> Prize in CONCUTE at a State Level Technical Event AAKAR 2010.  </w:t>
      </w:r>
    </w:p>
    <w:p w:rsidR="00DD583E" w:rsidRPr="00630D4C" w:rsidRDefault="00E947A4" w:rsidP="004769BC">
      <w:pPr>
        <w:pStyle w:val="ListBulle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630D4C">
        <w:rPr>
          <w:rFonts w:asciiTheme="minorHAnsi" w:hAnsiTheme="minorHAnsi" w:cstheme="minorHAnsi"/>
        </w:rPr>
        <w:t xml:space="preserve">Certificate Course in AutoCAD 2006  </w:t>
      </w:r>
    </w:p>
    <w:p w:rsidR="00BE2810" w:rsidRPr="00630D4C" w:rsidRDefault="00E947A4" w:rsidP="004769BC">
      <w:pPr>
        <w:pStyle w:val="ListBulle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630D4C">
        <w:rPr>
          <w:rFonts w:asciiTheme="minorHAnsi" w:hAnsiTheme="minorHAnsi" w:cstheme="minorHAnsi"/>
        </w:rPr>
        <w:t>Worked in the organizing committee of VISION</w:t>
      </w:r>
      <w:r w:rsidR="00AC4209" w:rsidRPr="00630D4C">
        <w:rPr>
          <w:rFonts w:asciiTheme="minorHAnsi" w:hAnsiTheme="minorHAnsi" w:cstheme="minorHAnsi"/>
        </w:rPr>
        <w:t>-</w:t>
      </w:r>
      <w:r w:rsidRPr="00630D4C">
        <w:rPr>
          <w:rFonts w:asciiTheme="minorHAnsi" w:hAnsiTheme="minorHAnsi" w:cstheme="minorHAnsi"/>
        </w:rPr>
        <w:t>2 k10 and AAKAR</w:t>
      </w:r>
      <w:r w:rsidR="00AC4209" w:rsidRPr="00630D4C">
        <w:rPr>
          <w:rFonts w:asciiTheme="minorHAnsi" w:hAnsiTheme="minorHAnsi" w:cstheme="minorHAnsi"/>
        </w:rPr>
        <w:t>-</w:t>
      </w:r>
      <w:r w:rsidRPr="00630D4C">
        <w:rPr>
          <w:rFonts w:asciiTheme="minorHAnsi" w:hAnsiTheme="minorHAnsi" w:cstheme="minorHAnsi"/>
        </w:rPr>
        <w:t xml:space="preserve">2 k9 national level events at WCE, Sangli. </w:t>
      </w:r>
    </w:p>
    <w:p w:rsidR="00BE2810" w:rsidRDefault="00E947A4" w:rsidP="007831D6">
      <w:pPr>
        <w:spacing w:before="240" w:line="276" w:lineRule="auto"/>
        <w:ind w:left="200"/>
        <w:jc w:val="both"/>
        <w:rPr>
          <w:rFonts w:ascii="Times New Roman" w:hAnsi="Times New Roman" w:cs="Times New Roman"/>
          <w:color w:val="010302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DECLARATION  </w:t>
      </w:r>
    </w:p>
    <w:p w:rsidR="009B4688" w:rsidRDefault="004D0E3A" w:rsidP="009B4688">
      <w:pPr>
        <w:spacing w:before="240"/>
      </w:pPr>
      <w:r>
        <w:rPr>
          <w:noProof/>
        </w:rPr>
        <w:pict>
          <v:shape id="Freeform 110" o:spid="_x0000_s2050" style="position:absolute;margin-left:34.55pt;margin-top:.45pt;width:526.3pt;height:.5pt;z-index:2516584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840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" path="m,6096r6684009,l6684009,,,,,6096xe" fillcolor="#622423" stroked="f" strokeweight="1pt">
            <v:path arrowok="t"/>
            <w10:wrap anchorx="page"/>
          </v:shape>
        </w:pict>
      </w:r>
      <w:r w:rsidR="00E947A4">
        <w:rPr>
          <w:rFonts w:ascii="Times New Roman" w:hAnsi="Times New Roman" w:cs="Times New Roman"/>
          <w:color w:val="000000"/>
        </w:rPr>
        <w:tab/>
      </w:r>
      <w:r w:rsidR="009B4688">
        <w:t>I hereby declare that the information furnished above is true to the best of my knowledge.</w:t>
      </w:r>
    </w:p>
    <w:p w:rsidR="00BE2810" w:rsidRDefault="00E947A4" w:rsidP="009B4688">
      <w:pPr>
        <w:tabs>
          <w:tab w:val="left" w:pos="1111"/>
          <w:tab w:val="left" w:pos="6219"/>
        </w:tabs>
        <w:spacing w:before="181" w:line="276" w:lineRule="auto"/>
        <w:ind w:left="557" w:right="1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AA4FDE" w:rsidRDefault="00AA4FDE" w:rsidP="009B4688">
      <w:pPr>
        <w:tabs>
          <w:tab w:val="left" w:pos="1111"/>
          <w:tab w:val="left" w:pos="6219"/>
        </w:tabs>
        <w:spacing w:before="181" w:line="276" w:lineRule="auto"/>
        <w:ind w:left="557" w:right="154"/>
        <w:jc w:val="both"/>
        <w:rPr>
          <w:rFonts w:ascii="Times New Roman" w:hAnsi="Times New Roman" w:cs="Times New Roman"/>
          <w:color w:val="000000"/>
        </w:rPr>
      </w:pPr>
    </w:p>
    <w:p w:rsidR="00AA4FDE" w:rsidRDefault="00AA4FDE" w:rsidP="009B4688">
      <w:pPr>
        <w:tabs>
          <w:tab w:val="left" w:pos="1111"/>
          <w:tab w:val="left" w:pos="6219"/>
        </w:tabs>
        <w:spacing w:before="181" w:line="276" w:lineRule="auto"/>
        <w:ind w:left="557" w:right="154"/>
        <w:jc w:val="both"/>
        <w:rPr>
          <w:rFonts w:ascii="Times New Roman" w:hAnsi="Times New Roman" w:cs="Times New Roman"/>
          <w:color w:val="000000"/>
        </w:rPr>
      </w:pPr>
    </w:p>
    <w:p w:rsidR="00AA4FDE" w:rsidRDefault="00AA4FDE" w:rsidP="009B4688">
      <w:pPr>
        <w:tabs>
          <w:tab w:val="left" w:pos="1111"/>
          <w:tab w:val="left" w:pos="6219"/>
        </w:tabs>
        <w:spacing w:before="181" w:line="276" w:lineRule="auto"/>
        <w:ind w:left="557" w:right="15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E2810" w:rsidRDefault="00E947A4" w:rsidP="00081165">
      <w:pPr>
        <w:spacing w:line="276" w:lineRule="auto"/>
        <w:ind w:left="55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Place: Ichalkaranji  </w:t>
      </w:r>
    </w:p>
    <w:p w:rsidR="00667748" w:rsidRDefault="00E947A4" w:rsidP="00F3139E">
      <w:pPr>
        <w:tabs>
          <w:tab w:val="left" w:pos="8142"/>
        </w:tabs>
        <w:spacing w:before="40" w:line="276" w:lineRule="auto"/>
        <w:ind w:left="557"/>
        <w:jc w:val="both"/>
      </w:pPr>
      <w:r>
        <w:rPr>
          <w:rFonts w:ascii="Times New Roman" w:hAnsi="Times New Roman" w:cs="Times New Roman"/>
          <w:color w:val="000000"/>
        </w:rPr>
        <w:t>Date</w:t>
      </w:r>
      <w:r w:rsidR="00301F76">
        <w:rPr>
          <w:rFonts w:ascii="Times New Roman" w:hAnsi="Times New Roman" w:cs="Times New Roman"/>
          <w:color w:val="000000"/>
        </w:rPr>
        <w:t>: 10</w:t>
      </w:r>
      <w:r>
        <w:rPr>
          <w:rFonts w:ascii="Times New Roman" w:hAnsi="Times New Roman" w:cs="Times New Roman"/>
          <w:color w:val="000000"/>
        </w:rPr>
        <w:t>/0</w:t>
      </w:r>
      <w:r w:rsidR="007A2E17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/202</w:t>
      </w:r>
      <w:r w:rsidR="007A2E17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ab/>
        <w:t>Pranoti Omprakash Shirole</w:t>
      </w:r>
    </w:p>
    <w:sectPr w:rsidR="00667748" w:rsidSect="004D0E3A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CF2" w:rsidRDefault="00181CF2" w:rsidP="00CF4033">
      <w:r>
        <w:separator/>
      </w:r>
    </w:p>
  </w:endnote>
  <w:endnote w:type="continuationSeparator" w:id="1">
    <w:p w:rsidR="00181CF2" w:rsidRDefault="00181CF2" w:rsidP="00CF4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CF2" w:rsidRDefault="00181CF2" w:rsidP="00CF4033">
      <w:r>
        <w:separator/>
      </w:r>
    </w:p>
  </w:footnote>
  <w:footnote w:type="continuationSeparator" w:id="1">
    <w:p w:rsidR="00181CF2" w:rsidRDefault="00181CF2" w:rsidP="00CF40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AC6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F3C85"/>
    <w:multiLevelType w:val="multilevel"/>
    <w:tmpl w:val="16B2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57669"/>
    <w:multiLevelType w:val="multilevel"/>
    <w:tmpl w:val="D66E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16266"/>
    <w:multiLevelType w:val="multilevel"/>
    <w:tmpl w:val="7EDAE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D0EDB"/>
    <w:multiLevelType w:val="multilevel"/>
    <w:tmpl w:val="515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B7ED0"/>
    <w:multiLevelType w:val="hybridMultilevel"/>
    <w:tmpl w:val="A6EC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B7DF9"/>
    <w:multiLevelType w:val="multilevel"/>
    <w:tmpl w:val="F9F8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F14506"/>
    <w:multiLevelType w:val="hybridMultilevel"/>
    <w:tmpl w:val="5B16BC9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E2810"/>
    <w:rsid w:val="00001141"/>
    <w:rsid w:val="000032AE"/>
    <w:rsid w:val="00006C29"/>
    <w:rsid w:val="00012E53"/>
    <w:rsid w:val="000153BA"/>
    <w:rsid w:val="00021F3F"/>
    <w:rsid w:val="000268E4"/>
    <w:rsid w:val="000309F4"/>
    <w:rsid w:val="00042B97"/>
    <w:rsid w:val="0004351A"/>
    <w:rsid w:val="00047BB8"/>
    <w:rsid w:val="000602DD"/>
    <w:rsid w:val="0006132E"/>
    <w:rsid w:val="000643D2"/>
    <w:rsid w:val="00066D22"/>
    <w:rsid w:val="00071107"/>
    <w:rsid w:val="00073E3E"/>
    <w:rsid w:val="00076466"/>
    <w:rsid w:val="00076B87"/>
    <w:rsid w:val="00081165"/>
    <w:rsid w:val="00083528"/>
    <w:rsid w:val="000838D3"/>
    <w:rsid w:val="00084F7E"/>
    <w:rsid w:val="0009368A"/>
    <w:rsid w:val="000A7E12"/>
    <w:rsid w:val="000B5E81"/>
    <w:rsid w:val="000B6164"/>
    <w:rsid w:val="000C3486"/>
    <w:rsid w:val="000C3B5A"/>
    <w:rsid w:val="000C3BAB"/>
    <w:rsid w:val="000D1533"/>
    <w:rsid w:val="000D63CF"/>
    <w:rsid w:val="000E3572"/>
    <w:rsid w:val="000E5F0D"/>
    <w:rsid w:val="001019C4"/>
    <w:rsid w:val="00107494"/>
    <w:rsid w:val="00110BAE"/>
    <w:rsid w:val="00111B21"/>
    <w:rsid w:val="00112D73"/>
    <w:rsid w:val="00126390"/>
    <w:rsid w:val="00127FAA"/>
    <w:rsid w:val="00132E73"/>
    <w:rsid w:val="001347F8"/>
    <w:rsid w:val="00134A85"/>
    <w:rsid w:val="001365FF"/>
    <w:rsid w:val="0014249E"/>
    <w:rsid w:val="0014343F"/>
    <w:rsid w:val="00144299"/>
    <w:rsid w:val="00145170"/>
    <w:rsid w:val="00153614"/>
    <w:rsid w:val="00164C9F"/>
    <w:rsid w:val="0017091B"/>
    <w:rsid w:val="001749E7"/>
    <w:rsid w:val="00181CF2"/>
    <w:rsid w:val="00183098"/>
    <w:rsid w:val="0018447A"/>
    <w:rsid w:val="001930A0"/>
    <w:rsid w:val="001A44BF"/>
    <w:rsid w:val="001A6803"/>
    <w:rsid w:val="001A6D12"/>
    <w:rsid w:val="001B10F3"/>
    <w:rsid w:val="001B532B"/>
    <w:rsid w:val="001C04D5"/>
    <w:rsid w:val="001C4A5F"/>
    <w:rsid w:val="001C77AE"/>
    <w:rsid w:val="001D3E27"/>
    <w:rsid w:val="001E2F5E"/>
    <w:rsid w:val="001F3F42"/>
    <w:rsid w:val="001F43E6"/>
    <w:rsid w:val="001F6D96"/>
    <w:rsid w:val="002065DE"/>
    <w:rsid w:val="00206A14"/>
    <w:rsid w:val="00215939"/>
    <w:rsid w:val="002407ED"/>
    <w:rsid w:val="00240D92"/>
    <w:rsid w:val="0024318B"/>
    <w:rsid w:val="00251FD1"/>
    <w:rsid w:val="00252F54"/>
    <w:rsid w:val="00255536"/>
    <w:rsid w:val="0027257E"/>
    <w:rsid w:val="00274113"/>
    <w:rsid w:val="002771E0"/>
    <w:rsid w:val="00293B08"/>
    <w:rsid w:val="002A6013"/>
    <w:rsid w:val="002B058B"/>
    <w:rsid w:val="002B0AD4"/>
    <w:rsid w:val="002B134F"/>
    <w:rsid w:val="002B375A"/>
    <w:rsid w:val="002B4271"/>
    <w:rsid w:val="002B676A"/>
    <w:rsid w:val="002C306D"/>
    <w:rsid w:val="002C401A"/>
    <w:rsid w:val="002C5FBA"/>
    <w:rsid w:val="002C6955"/>
    <w:rsid w:val="002D0606"/>
    <w:rsid w:val="002D437A"/>
    <w:rsid w:val="002D77EF"/>
    <w:rsid w:val="002E552B"/>
    <w:rsid w:val="002F66AF"/>
    <w:rsid w:val="003006C6"/>
    <w:rsid w:val="00300C38"/>
    <w:rsid w:val="00301F76"/>
    <w:rsid w:val="00303DBE"/>
    <w:rsid w:val="0031701F"/>
    <w:rsid w:val="00325F18"/>
    <w:rsid w:val="003331E0"/>
    <w:rsid w:val="003358B1"/>
    <w:rsid w:val="00340F62"/>
    <w:rsid w:val="00344618"/>
    <w:rsid w:val="0034527A"/>
    <w:rsid w:val="003461E2"/>
    <w:rsid w:val="0034691A"/>
    <w:rsid w:val="003568B5"/>
    <w:rsid w:val="0035779A"/>
    <w:rsid w:val="00370626"/>
    <w:rsid w:val="003755C3"/>
    <w:rsid w:val="0038043B"/>
    <w:rsid w:val="0038413C"/>
    <w:rsid w:val="00392D7A"/>
    <w:rsid w:val="00392DA2"/>
    <w:rsid w:val="003A2724"/>
    <w:rsid w:val="003A47F6"/>
    <w:rsid w:val="003A77FF"/>
    <w:rsid w:val="003B0342"/>
    <w:rsid w:val="003C226E"/>
    <w:rsid w:val="003D7F56"/>
    <w:rsid w:val="00402837"/>
    <w:rsid w:val="00404C73"/>
    <w:rsid w:val="0042418F"/>
    <w:rsid w:val="00430BD9"/>
    <w:rsid w:val="00441D94"/>
    <w:rsid w:val="00450937"/>
    <w:rsid w:val="00451781"/>
    <w:rsid w:val="00464C41"/>
    <w:rsid w:val="004729AA"/>
    <w:rsid w:val="004735F3"/>
    <w:rsid w:val="0047508F"/>
    <w:rsid w:val="004769BC"/>
    <w:rsid w:val="0048000D"/>
    <w:rsid w:val="0048111F"/>
    <w:rsid w:val="00482E80"/>
    <w:rsid w:val="0048315E"/>
    <w:rsid w:val="00487B6E"/>
    <w:rsid w:val="0049042B"/>
    <w:rsid w:val="00491550"/>
    <w:rsid w:val="00493AE6"/>
    <w:rsid w:val="004A198F"/>
    <w:rsid w:val="004A1ABE"/>
    <w:rsid w:val="004B338A"/>
    <w:rsid w:val="004C0658"/>
    <w:rsid w:val="004C5618"/>
    <w:rsid w:val="004D0BE7"/>
    <w:rsid w:val="004D0E3A"/>
    <w:rsid w:val="004D6D66"/>
    <w:rsid w:val="004E2C19"/>
    <w:rsid w:val="004E6775"/>
    <w:rsid w:val="004E6DBF"/>
    <w:rsid w:val="004E75E8"/>
    <w:rsid w:val="004F5BFE"/>
    <w:rsid w:val="0050636C"/>
    <w:rsid w:val="00510D4A"/>
    <w:rsid w:val="005219CA"/>
    <w:rsid w:val="00530BE8"/>
    <w:rsid w:val="00532058"/>
    <w:rsid w:val="00542079"/>
    <w:rsid w:val="005435AD"/>
    <w:rsid w:val="0056158B"/>
    <w:rsid w:val="00564491"/>
    <w:rsid w:val="00566A99"/>
    <w:rsid w:val="005670EC"/>
    <w:rsid w:val="005725E7"/>
    <w:rsid w:val="00573ACE"/>
    <w:rsid w:val="00576F08"/>
    <w:rsid w:val="00581939"/>
    <w:rsid w:val="005909C7"/>
    <w:rsid w:val="00591702"/>
    <w:rsid w:val="005A1D1A"/>
    <w:rsid w:val="005A3BF2"/>
    <w:rsid w:val="005A7954"/>
    <w:rsid w:val="005A7A08"/>
    <w:rsid w:val="005B388C"/>
    <w:rsid w:val="005C03CD"/>
    <w:rsid w:val="005C1BBB"/>
    <w:rsid w:val="005C4253"/>
    <w:rsid w:val="005C47BF"/>
    <w:rsid w:val="005C7829"/>
    <w:rsid w:val="005D5775"/>
    <w:rsid w:val="005D60B6"/>
    <w:rsid w:val="005E1E1C"/>
    <w:rsid w:val="005E62C2"/>
    <w:rsid w:val="005E726C"/>
    <w:rsid w:val="005F0D2C"/>
    <w:rsid w:val="005F3D3B"/>
    <w:rsid w:val="005F4F73"/>
    <w:rsid w:val="005F67F5"/>
    <w:rsid w:val="00603C9F"/>
    <w:rsid w:val="00606B3B"/>
    <w:rsid w:val="0061529F"/>
    <w:rsid w:val="00615CC7"/>
    <w:rsid w:val="00620918"/>
    <w:rsid w:val="00621EF1"/>
    <w:rsid w:val="00630D4C"/>
    <w:rsid w:val="00630FAC"/>
    <w:rsid w:val="00631C52"/>
    <w:rsid w:val="00640A73"/>
    <w:rsid w:val="00642365"/>
    <w:rsid w:val="00652C02"/>
    <w:rsid w:val="00655581"/>
    <w:rsid w:val="00660CC9"/>
    <w:rsid w:val="0066724F"/>
    <w:rsid w:val="00667748"/>
    <w:rsid w:val="00671B30"/>
    <w:rsid w:val="00674473"/>
    <w:rsid w:val="0069520F"/>
    <w:rsid w:val="006A397B"/>
    <w:rsid w:val="006B05CF"/>
    <w:rsid w:val="006B28C4"/>
    <w:rsid w:val="006B65C8"/>
    <w:rsid w:val="006C1F75"/>
    <w:rsid w:val="006F1ED1"/>
    <w:rsid w:val="006F2869"/>
    <w:rsid w:val="006F36AC"/>
    <w:rsid w:val="006F663B"/>
    <w:rsid w:val="006F7B06"/>
    <w:rsid w:val="00707C02"/>
    <w:rsid w:val="00710238"/>
    <w:rsid w:val="00714EF8"/>
    <w:rsid w:val="007154F2"/>
    <w:rsid w:val="00717457"/>
    <w:rsid w:val="007304AE"/>
    <w:rsid w:val="007335CD"/>
    <w:rsid w:val="0073603A"/>
    <w:rsid w:val="007424FA"/>
    <w:rsid w:val="00742AE6"/>
    <w:rsid w:val="00743B76"/>
    <w:rsid w:val="00743D60"/>
    <w:rsid w:val="00744B02"/>
    <w:rsid w:val="00745367"/>
    <w:rsid w:val="00751BE6"/>
    <w:rsid w:val="00753AB6"/>
    <w:rsid w:val="00757819"/>
    <w:rsid w:val="00767250"/>
    <w:rsid w:val="00773067"/>
    <w:rsid w:val="007831D6"/>
    <w:rsid w:val="0078345D"/>
    <w:rsid w:val="00795385"/>
    <w:rsid w:val="007A2E17"/>
    <w:rsid w:val="007A36E9"/>
    <w:rsid w:val="007B05F6"/>
    <w:rsid w:val="007B7691"/>
    <w:rsid w:val="007C349B"/>
    <w:rsid w:val="007C7426"/>
    <w:rsid w:val="007C7B23"/>
    <w:rsid w:val="007D0993"/>
    <w:rsid w:val="007D0FF0"/>
    <w:rsid w:val="007D1312"/>
    <w:rsid w:val="007E77EE"/>
    <w:rsid w:val="007E7B7C"/>
    <w:rsid w:val="007F35C9"/>
    <w:rsid w:val="007F52ED"/>
    <w:rsid w:val="007F60F7"/>
    <w:rsid w:val="007F6F10"/>
    <w:rsid w:val="00814A37"/>
    <w:rsid w:val="00816F95"/>
    <w:rsid w:val="008307A8"/>
    <w:rsid w:val="00833862"/>
    <w:rsid w:val="00834BB3"/>
    <w:rsid w:val="008362FD"/>
    <w:rsid w:val="00855724"/>
    <w:rsid w:val="00856521"/>
    <w:rsid w:val="00867625"/>
    <w:rsid w:val="008717D4"/>
    <w:rsid w:val="008745F2"/>
    <w:rsid w:val="008755B9"/>
    <w:rsid w:val="00877080"/>
    <w:rsid w:val="008957A9"/>
    <w:rsid w:val="008974CE"/>
    <w:rsid w:val="008A181E"/>
    <w:rsid w:val="008B081A"/>
    <w:rsid w:val="008B0C3E"/>
    <w:rsid w:val="008B34D8"/>
    <w:rsid w:val="008B464E"/>
    <w:rsid w:val="008B5D06"/>
    <w:rsid w:val="008B75B0"/>
    <w:rsid w:val="008B7981"/>
    <w:rsid w:val="008E2264"/>
    <w:rsid w:val="008E4A01"/>
    <w:rsid w:val="008E53FE"/>
    <w:rsid w:val="008F3AF4"/>
    <w:rsid w:val="00904873"/>
    <w:rsid w:val="00904CEA"/>
    <w:rsid w:val="00921EEF"/>
    <w:rsid w:val="00930C12"/>
    <w:rsid w:val="00932128"/>
    <w:rsid w:val="00933467"/>
    <w:rsid w:val="00941D21"/>
    <w:rsid w:val="009453FC"/>
    <w:rsid w:val="009471A0"/>
    <w:rsid w:val="00951BC9"/>
    <w:rsid w:val="00951CE8"/>
    <w:rsid w:val="00952926"/>
    <w:rsid w:val="00952DF5"/>
    <w:rsid w:val="0095379B"/>
    <w:rsid w:val="009537BE"/>
    <w:rsid w:val="009641BE"/>
    <w:rsid w:val="00964C61"/>
    <w:rsid w:val="00981C64"/>
    <w:rsid w:val="0098209E"/>
    <w:rsid w:val="00983871"/>
    <w:rsid w:val="00985F9B"/>
    <w:rsid w:val="00993367"/>
    <w:rsid w:val="009A0731"/>
    <w:rsid w:val="009B4688"/>
    <w:rsid w:val="009B61B6"/>
    <w:rsid w:val="009B70C8"/>
    <w:rsid w:val="009C7CC7"/>
    <w:rsid w:val="009D032C"/>
    <w:rsid w:val="009D5DD5"/>
    <w:rsid w:val="009E146C"/>
    <w:rsid w:val="009E6E0A"/>
    <w:rsid w:val="009F03DD"/>
    <w:rsid w:val="009F22C3"/>
    <w:rsid w:val="009F2B74"/>
    <w:rsid w:val="009F6F18"/>
    <w:rsid w:val="00A06BFA"/>
    <w:rsid w:val="00A0700E"/>
    <w:rsid w:val="00A102CC"/>
    <w:rsid w:val="00A15A20"/>
    <w:rsid w:val="00A2021C"/>
    <w:rsid w:val="00A21CCE"/>
    <w:rsid w:val="00A25A79"/>
    <w:rsid w:val="00A25B2F"/>
    <w:rsid w:val="00A30ECD"/>
    <w:rsid w:val="00A324CB"/>
    <w:rsid w:val="00A331D6"/>
    <w:rsid w:val="00A41827"/>
    <w:rsid w:val="00A44FE3"/>
    <w:rsid w:val="00A45836"/>
    <w:rsid w:val="00A52163"/>
    <w:rsid w:val="00A54E40"/>
    <w:rsid w:val="00A55687"/>
    <w:rsid w:val="00A57A9A"/>
    <w:rsid w:val="00A74DFB"/>
    <w:rsid w:val="00A8034E"/>
    <w:rsid w:val="00A82282"/>
    <w:rsid w:val="00A971D1"/>
    <w:rsid w:val="00AA4F9D"/>
    <w:rsid w:val="00AA4FDE"/>
    <w:rsid w:val="00AC4209"/>
    <w:rsid w:val="00AC6147"/>
    <w:rsid w:val="00AC7BCB"/>
    <w:rsid w:val="00AE2D4D"/>
    <w:rsid w:val="00AE373E"/>
    <w:rsid w:val="00AE3B29"/>
    <w:rsid w:val="00AE7B76"/>
    <w:rsid w:val="00B062FA"/>
    <w:rsid w:val="00B07C79"/>
    <w:rsid w:val="00B10D1B"/>
    <w:rsid w:val="00B20AAE"/>
    <w:rsid w:val="00B22923"/>
    <w:rsid w:val="00B22C56"/>
    <w:rsid w:val="00B2660E"/>
    <w:rsid w:val="00B32C8C"/>
    <w:rsid w:val="00B34F05"/>
    <w:rsid w:val="00B36855"/>
    <w:rsid w:val="00B37C35"/>
    <w:rsid w:val="00B4168D"/>
    <w:rsid w:val="00B51F0E"/>
    <w:rsid w:val="00B52557"/>
    <w:rsid w:val="00B533A3"/>
    <w:rsid w:val="00B53A2C"/>
    <w:rsid w:val="00B62D5E"/>
    <w:rsid w:val="00B63DC3"/>
    <w:rsid w:val="00B7282B"/>
    <w:rsid w:val="00B72BF5"/>
    <w:rsid w:val="00B73413"/>
    <w:rsid w:val="00B809AC"/>
    <w:rsid w:val="00B85D6A"/>
    <w:rsid w:val="00B873B1"/>
    <w:rsid w:val="00BB22C3"/>
    <w:rsid w:val="00BB2DC4"/>
    <w:rsid w:val="00BB5201"/>
    <w:rsid w:val="00BB550E"/>
    <w:rsid w:val="00BB734E"/>
    <w:rsid w:val="00BB7590"/>
    <w:rsid w:val="00BC0AAA"/>
    <w:rsid w:val="00BC2EC4"/>
    <w:rsid w:val="00BC6221"/>
    <w:rsid w:val="00BC7006"/>
    <w:rsid w:val="00BC7402"/>
    <w:rsid w:val="00BD046D"/>
    <w:rsid w:val="00BD7550"/>
    <w:rsid w:val="00BE2321"/>
    <w:rsid w:val="00BE2810"/>
    <w:rsid w:val="00BE38B3"/>
    <w:rsid w:val="00BE5AA8"/>
    <w:rsid w:val="00BE5C7D"/>
    <w:rsid w:val="00BE6830"/>
    <w:rsid w:val="00BF2195"/>
    <w:rsid w:val="00BF2284"/>
    <w:rsid w:val="00C021CF"/>
    <w:rsid w:val="00C24A22"/>
    <w:rsid w:val="00C2535A"/>
    <w:rsid w:val="00C33685"/>
    <w:rsid w:val="00C34922"/>
    <w:rsid w:val="00C37688"/>
    <w:rsid w:val="00C44925"/>
    <w:rsid w:val="00C46A6C"/>
    <w:rsid w:val="00C473E4"/>
    <w:rsid w:val="00C52887"/>
    <w:rsid w:val="00C5318A"/>
    <w:rsid w:val="00C55FDB"/>
    <w:rsid w:val="00C724A4"/>
    <w:rsid w:val="00C75145"/>
    <w:rsid w:val="00C8076D"/>
    <w:rsid w:val="00C80A8B"/>
    <w:rsid w:val="00C83872"/>
    <w:rsid w:val="00C851C4"/>
    <w:rsid w:val="00C873A9"/>
    <w:rsid w:val="00C93EBB"/>
    <w:rsid w:val="00CA5746"/>
    <w:rsid w:val="00CB10A5"/>
    <w:rsid w:val="00CB3457"/>
    <w:rsid w:val="00CB3CFD"/>
    <w:rsid w:val="00CC32F3"/>
    <w:rsid w:val="00CC3FB4"/>
    <w:rsid w:val="00CD065E"/>
    <w:rsid w:val="00CD41C7"/>
    <w:rsid w:val="00CD6DC0"/>
    <w:rsid w:val="00CE1569"/>
    <w:rsid w:val="00CF0CF2"/>
    <w:rsid w:val="00CF4033"/>
    <w:rsid w:val="00D04903"/>
    <w:rsid w:val="00D20810"/>
    <w:rsid w:val="00D279A7"/>
    <w:rsid w:val="00D33828"/>
    <w:rsid w:val="00D36819"/>
    <w:rsid w:val="00D379CC"/>
    <w:rsid w:val="00D44A0E"/>
    <w:rsid w:val="00D509E9"/>
    <w:rsid w:val="00D53F40"/>
    <w:rsid w:val="00D56552"/>
    <w:rsid w:val="00D63CE3"/>
    <w:rsid w:val="00D64A34"/>
    <w:rsid w:val="00D72D32"/>
    <w:rsid w:val="00D82EF5"/>
    <w:rsid w:val="00D8496C"/>
    <w:rsid w:val="00D91953"/>
    <w:rsid w:val="00D92B06"/>
    <w:rsid w:val="00D93958"/>
    <w:rsid w:val="00D93FBF"/>
    <w:rsid w:val="00DB3CF5"/>
    <w:rsid w:val="00DB746F"/>
    <w:rsid w:val="00DC2F95"/>
    <w:rsid w:val="00DD1265"/>
    <w:rsid w:val="00DD583E"/>
    <w:rsid w:val="00DF2472"/>
    <w:rsid w:val="00DF492E"/>
    <w:rsid w:val="00E0343F"/>
    <w:rsid w:val="00E078EC"/>
    <w:rsid w:val="00E23A08"/>
    <w:rsid w:val="00E32988"/>
    <w:rsid w:val="00E335C3"/>
    <w:rsid w:val="00E4548F"/>
    <w:rsid w:val="00E5705F"/>
    <w:rsid w:val="00E61A80"/>
    <w:rsid w:val="00E62EB7"/>
    <w:rsid w:val="00E71643"/>
    <w:rsid w:val="00E73D29"/>
    <w:rsid w:val="00E7643E"/>
    <w:rsid w:val="00E84FC3"/>
    <w:rsid w:val="00E862CA"/>
    <w:rsid w:val="00E87464"/>
    <w:rsid w:val="00E90B3B"/>
    <w:rsid w:val="00E947A4"/>
    <w:rsid w:val="00EB34FC"/>
    <w:rsid w:val="00EB5B3A"/>
    <w:rsid w:val="00EB6AE2"/>
    <w:rsid w:val="00EC4C6F"/>
    <w:rsid w:val="00ED47CD"/>
    <w:rsid w:val="00ED4A4A"/>
    <w:rsid w:val="00ED7178"/>
    <w:rsid w:val="00ED7310"/>
    <w:rsid w:val="00EE341C"/>
    <w:rsid w:val="00EE769C"/>
    <w:rsid w:val="00EF3F8F"/>
    <w:rsid w:val="00EF5E1D"/>
    <w:rsid w:val="00EF5F79"/>
    <w:rsid w:val="00F00BE2"/>
    <w:rsid w:val="00F10EDE"/>
    <w:rsid w:val="00F160E3"/>
    <w:rsid w:val="00F200BE"/>
    <w:rsid w:val="00F2022B"/>
    <w:rsid w:val="00F20B12"/>
    <w:rsid w:val="00F3139E"/>
    <w:rsid w:val="00F35109"/>
    <w:rsid w:val="00F50805"/>
    <w:rsid w:val="00F52489"/>
    <w:rsid w:val="00F62A13"/>
    <w:rsid w:val="00F7191F"/>
    <w:rsid w:val="00F721B5"/>
    <w:rsid w:val="00F84014"/>
    <w:rsid w:val="00F852A1"/>
    <w:rsid w:val="00F941BD"/>
    <w:rsid w:val="00F95619"/>
    <w:rsid w:val="00FA171E"/>
    <w:rsid w:val="00FA3E42"/>
    <w:rsid w:val="00FA564F"/>
    <w:rsid w:val="00FB1748"/>
    <w:rsid w:val="00FB24FA"/>
    <w:rsid w:val="00FB2C1D"/>
    <w:rsid w:val="00FC063C"/>
    <w:rsid w:val="00FC56F3"/>
    <w:rsid w:val="00FD02EC"/>
    <w:rsid w:val="00FD4793"/>
    <w:rsid w:val="00FE1E63"/>
    <w:rsid w:val="00FE57B0"/>
    <w:rsid w:val="00FF0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3A"/>
  </w:style>
  <w:style w:type="paragraph" w:styleId="Heading1">
    <w:name w:val="heading 1"/>
    <w:basedOn w:val="Normal"/>
    <w:next w:val="Normal"/>
    <w:link w:val="Heading1Char"/>
    <w:uiPriority w:val="9"/>
    <w:qFormat/>
    <w:rsid w:val="00FB17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C2F95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0E3A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  <w:rsid w:val="004D0E3A"/>
  </w:style>
  <w:style w:type="paragraph" w:customStyle="1" w:styleId="TableParagraph">
    <w:name w:val="Table Paragraph"/>
    <w:basedOn w:val="Normal"/>
    <w:uiPriority w:val="1"/>
    <w:qFormat/>
    <w:rsid w:val="004D0E3A"/>
  </w:style>
  <w:style w:type="table" w:styleId="TableGrid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033"/>
  </w:style>
  <w:style w:type="paragraph" w:styleId="Footer">
    <w:name w:val="footer"/>
    <w:basedOn w:val="Normal"/>
    <w:link w:val="FooterChar"/>
    <w:uiPriority w:val="99"/>
    <w:unhideWhenUsed/>
    <w:rsid w:val="00CF4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033"/>
  </w:style>
  <w:style w:type="character" w:customStyle="1" w:styleId="Heading2Char">
    <w:name w:val="Heading 2 Char"/>
    <w:basedOn w:val="DefaultParagraphFont"/>
    <w:link w:val="Heading2"/>
    <w:uiPriority w:val="9"/>
    <w:rsid w:val="00DC2F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B17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C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716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37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Emphasis">
    <w:name w:val="Emphasis"/>
    <w:basedOn w:val="DefaultParagraphFont"/>
    <w:uiPriority w:val="20"/>
    <w:qFormat/>
    <w:rsid w:val="00AE373E"/>
    <w:rPr>
      <w:i/>
      <w:iCs/>
    </w:rPr>
  </w:style>
  <w:style w:type="character" w:styleId="Hyperlink">
    <w:name w:val="Hyperlink"/>
    <w:basedOn w:val="DefaultParagraphFont"/>
    <w:uiPriority w:val="99"/>
    <w:unhideWhenUsed/>
    <w:rsid w:val="00A2021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021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335CD"/>
    <w:pPr>
      <w:widowControl/>
      <w:numPr>
        <w:numId w:val="8"/>
      </w:numPr>
      <w:spacing w:after="200" w:line="276" w:lineRule="auto"/>
      <w:contextualSpacing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noti.shirole15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Shirole, Omprakash</dc:creator>
  <cp:lastModifiedBy>civil</cp:lastModifiedBy>
  <cp:revision>510</cp:revision>
  <dcterms:created xsi:type="dcterms:W3CDTF">2026-02-04T12:56:00Z</dcterms:created>
  <dcterms:modified xsi:type="dcterms:W3CDTF">2026-02-10T05:00:00Z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7d95f39c-8218-4425-a791-63c9e13c8708_Enabled">
    <vt:lpwstr>true</vt:lpwstr>
  </property>
  <property fmtid="{D5CDD505-2E9C-101B-9397-08002B2CF9AE}" pid="37" name="MSIP_Label_7d95f39c-8218-4425-a791-63c9e13c8708_SetDate">
    <vt:lpwstr>2026-02-04T12:35:05Z</vt:lpwstr>
  </property>
  <property fmtid="{D5CDD505-2E9C-101B-9397-08002B2CF9AE}" pid="38" name="MSIP_Label_7d95f39c-8218-4425-a791-63c9e13c8708_Method">
    <vt:lpwstr>Privileged</vt:lpwstr>
  </property>
  <property fmtid="{D5CDD505-2E9C-101B-9397-08002B2CF9AE}" pid="39" name="MSIP_Label_7d95f39c-8218-4425-a791-63c9e13c8708_Name">
    <vt:lpwstr>7d95f39c-8218-4425-a791-63c9e13c8708</vt:lpwstr>
  </property>
  <property fmtid="{D5CDD505-2E9C-101B-9397-08002B2CF9AE}" pid="40" name="MSIP_Label_7d95f39c-8218-4425-a791-63c9e13c8708_SiteId">
    <vt:lpwstr>37247798-f42c-42fd-8a37-d49c7128d36b</vt:lpwstr>
  </property>
  <property fmtid="{D5CDD505-2E9C-101B-9397-08002B2CF9AE}" pid="41" name="MSIP_Label_7d95f39c-8218-4425-a791-63c9e13c8708_ActionId">
    <vt:lpwstr>2d364490-a970-48c8-8895-6cb82e0e7890</vt:lpwstr>
  </property>
  <property fmtid="{D5CDD505-2E9C-101B-9397-08002B2CF9AE}" pid="42" name="MSIP_Label_7d95f39c-8218-4425-a791-63c9e13c8708_ContentBits">
    <vt:lpwstr>0</vt:lpwstr>
  </property>
  <property fmtid="{D5CDD505-2E9C-101B-9397-08002B2CF9AE}" pid="43" name="MSIP_Label_7d95f39c-8218-4425-a791-63c9e13c8708_Tag">
    <vt:lpwstr>10, 0, 1, 1</vt:lpwstr>
  </property>
</Properties>
</file>